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A1" w:rsidRDefault="00EB16A1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PROJEKT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>……………..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RADY MIEJSKIEJ W ŁĘKNICY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 xml:space="preserve">z dnia </w:t>
      </w:r>
      <w:r w:rsidR="002D241C">
        <w:rPr>
          <w:rFonts w:ascii="Times New Roman" w:hAnsi="Times New Roman" w:cs="Times New Roman"/>
          <w:sz w:val="24"/>
          <w:szCs w:val="24"/>
        </w:rPr>
        <w:t>… listopada 2015r.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E004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 sprawie przyjęcia Programu współpracy Gminy Łęknic</w:t>
      </w:r>
      <w:r w:rsidR="00CA44F9">
        <w:rPr>
          <w:rFonts w:ascii="Times New Roman" w:hAnsi="Times New Roman" w:cs="Times New Roman"/>
          <w:b/>
          <w:bCs/>
          <w:sz w:val="24"/>
          <w:szCs w:val="24"/>
        </w:rPr>
        <w:t xml:space="preserve">a z organizacjami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pozarządowymi 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>oraz innymi uprawnionymi podmiotami prowadzącymi działalności pożytku pub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licznego na 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C75F1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E004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Na podstawie art. 18 ust. 2 pkt 15 ustawy z dnia 8 marca 1990 r</w:t>
      </w:r>
      <w:r>
        <w:rPr>
          <w:rFonts w:ascii="Times New Roman" w:hAnsi="Times New Roman" w:cs="Times New Roman"/>
          <w:sz w:val="24"/>
          <w:szCs w:val="24"/>
        </w:rPr>
        <w:t>. o samorządzie gminnym (</w:t>
      </w:r>
      <w:r w:rsidR="00FA3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DB1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A3D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Pr="001C68A0">
        <w:rPr>
          <w:rFonts w:ascii="Times New Roman" w:hAnsi="Times New Roman" w:cs="Times New Roman"/>
          <w:sz w:val="24"/>
          <w:szCs w:val="24"/>
        </w:rPr>
        <w:t>z 20</w:t>
      </w:r>
      <w:r w:rsidR="004E0C0B">
        <w:rPr>
          <w:rFonts w:ascii="Times New Roman" w:hAnsi="Times New Roman" w:cs="Times New Roman"/>
          <w:sz w:val="24"/>
          <w:szCs w:val="24"/>
        </w:rPr>
        <w:t>1</w:t>
      </w:r>
      <w:r w:rsidR="00FA3DB1">
        <w:rPr>
          <w:rFonts w:ascii="Times New Roman" w:hAnsi="Times New Roman" w:cs="Times New Roman"/>
          <w:sz w:val="24"/>
          <w:szCs w:val="24"/>
        </w:rPr>
        <w:t>5</w:t>
      </w:r>
      <w:r w:rsidR="004E0C0B">
        <w:rPr>
          <w:rFonts w:ascii="Times New Roman" w:hAnsi="Times New Roman" w:cs="Times New Roman"/>
          <w:sz w:val="24"/>
          <w:szCs w:val="24"/>
        </w:rPr>
        <w:t xml:space="preserve"> r.</w:t>
      </w:r>
      <w:r w:rsidRPr="001C68A0">
        <w:rPr>
          <w:rFonts w:ascii="Times New Roman" w:hAnsi="Times New Roman" w:cs="Times New Roman"/>
          <w:sz w:val="24"/>
          <w:szCs w:val="24"/>
        </w:rPr>
        <w:t xml:space="preserve">, poz. </w:t>
      </w:r>
      <w:r w:rsidR="00FA3DB1">
        <w:rPr>
          <w:rFonts w:ascii="Times New Roman" w:hAnsi="Times New Roman" w:cs="Times New Roman"/>
          <w:sz w:val="24"/>
          <w:szCs w:val="24"/>
        </w:rPr>
        <w:t>1515</w:t>
      </w:r>
      <w:r w:rsidRPr="001C68A0">
        <w:rPr>
          <w:rFonts w:ascii="Times New Roman" w:hAnsi="Times New Roman" w:cs="Times New Roman"/>
          <w:sz w:val="24"/>
          <w:szCs w:val="24"/>
        </w:rPr>
        <w:t>) oraz art. 5a ust. 1 ustawy z dnia 24 kwietnia 2003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o działalności pożytku publicznego i o wolontariacie (t.</w:t>
      </w:r>
      <w:r w:rsidR="00E00405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j. Dz. U. z 20</w:t>
      </w:r>
      <w:r w:rsidR="00E00405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r. poz. 1</w:t>
      </w:r>
      <w:r w:rsidR="00E00405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040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8A0">
        <w:rPr>
          <w:rFonts w:ascii="Times New Roman" w:hAnsi="Times New Roman" w:cs="Times New Roman"/>
          <w:sz w:val="24"/>
          <w:szCs w:val="24"/>
        </w:rPr>
        <w:t>zm.) uchwala się, co następuje:</w:t>
      </w:r>
      <w:bookmarkStart w:id="0" w:name="_GoBack"/>
      <w:bookmarkEnd w:id="0"/>
    </w:p>
    <w:p w:rsidR="001C68A0" w:rsidRPr="001C68A0" w:rsidRDefault="001C68A0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§ 1. </w:t>
      </w:r>
      <w:r w:rsidRPr="001C68A0">
        <w:rPr>
          <w:rFonts w:ascii="Times New Roman" w:hAnsi="Times New Roman" w:cs="Times New Roman"/>
          <w:sz w:val="24"/>
          <w:szCs w:val="24"/>
        </w:rPr>
        <w:t>Uchwala się "Program współpracy Gminy Łęknica z organizacjami pozarządowymi oraz</w:t>
      </w:r>
    </w:p>
    <w:p w:rsidR="001C68A0" w:rsidRDefault="001C68A0" w:rsidP="00E004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innymi podmiotami prowadzącymi działalność pożytku publicznego na 201</w:t>
      </w:r>
      <w:r w:rsidR="00FA3DB1">
        <w:rPr>
          <w:rFonts w:ascii="Times New Roman" w:hAnsi="Times New Roman" w:cs="Times New Roman"/>
          <w:sz w:val="24"/>
          <w:szCs w:val="24"/>
        </w:rPr>
        <w:t>6</w:t>
      </w:r>
      <w:r w:rsidRPr="001C68A0">
        <w:rPr>
          <w:rFonts w:ascii="Times New Roman" w:hAnsi="Times New Roman" w:cs="Times New Roman"/>
          <w:sz w:val="24"/>
          <w:szCs w:val="24"/>
        </w:rPr>
        <w:t xml:space="preserve"> rok" </w:t>
      </w:r>
      <w:r w:rsidR="00E00405">
        <w:rPr>
          <w:rFonts w:ascii="Times New Roman" w:hAnsi="Times New Roman" w:cs="Times New Roman"/>
          <w:sz w:val="24"/>
          <w:szCs w:val="24"/>
        </w:rPr>
        <w:br/>
      </w:r>
      <w:r w:rsidRPr="001C68A0">
        <w:rPr>
          <w:rFonts w:ascii="Times New Roman" w:hAnsi="Times New Roman" w:cs="Times New Roman"/>
          <w:sz w:val="24"/>
          <w:szCs w:val="24"/>
        </w:rPr>
        <w:t>o nas</w:t>
      </w:r>
      <w:r>
        <w:rPr>
          <w:rFonts w:ascii="Times New Roman" w:hAnsi="Times New Roman" w:cs="Times New Roman"/>
          <w:sz w:val="24"/>
          <w:szCs w:val="24"/>
        </w:rPr>
        <w:t xml:space="preserve">tępującej </w:t>
      </w:r>
      <w:r w:rsidRPr="001C68A0">
        <w:rPr>
          <w:rFonts w:ascii="Times New Roman" w:hAnsi="Times New Roman" w:cs="Times New Roman"/>
          <w:sz w:val="24"/>
          <w:szCs w:val="24"/>
        </w:rPr>
        <w:t>treści: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Program współpracy Gminy Łęknica z organizacjami pozarządowymi oraz innymi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uprawnionymi podmiotami prowadzącymi działalność pożytku publicznego na 201</w:t>
      </w:r>
      <w:r w:rsidR="00FA3D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Pr="001C68A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rok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452649" w:rsidRDefault="001C68A0" w:rsidP="0045264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Ilekroć w programie jest mowa o:</w:t>
      </w:r>
    </w:p>
    <w:p w:rsidR="001C68A0" w:rsidRDefault="001C68A0" w:rsidP="0045264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programie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 xml:space="preserve">– należy przez to rozumieć Roczny program współpracy Gminy Łęknica </w:t>
      </w:r>
      <w:r w:rsidR="00E00405" w:rsidRPr="00452649">
        <w:rPr>
          <w:rFonts w:ascii="Times New Roman" w:hAnsi="Times New Roman" w:cs="Times New Roman"/>
          <w:sz w:val="24"/>
          <w:szCs w:val="24"/>
        </w:rPr>
        <w:br/>
      </w:r>
      <w:r w:rsidRPr="00452649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z dnia 24 kwietnia 2003 r. o działalności pożytku publicznego </w:t>
      </w:r>
      <w:r w:rsidR="00452649">
        <w:rPr>
          <w:rFonts w:ascii="Times New Roman" w:hAnsi="Times New Roman" w:cs="Times New Roman"/>
          <w:sz w:val="24"/>
          <w:szCs w:val="24"/>
        </w:rPr>
        <w:br/>
      </w:r>
      <w:r w:rsidRPr="00452649">
        <w:rPr>
          <w:rFonts w:ascii="Times New Roman" w:hAnsi="Times New Roman" w:cs="Times New Roman"/>
          <w:sz w:val="24"/>
          <w:szCs w:val="24"/>
        </w:rPr>
        <w:t>i o wolontariacie,</w:t>
      </w:r>
    </w:p>
    <w:p w:rsidR="001C68A0" w:rsidRDefault="001C68A0" w:rsidP="00E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ustawie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należy przez to rozumieć ustawę z dnia 24 kwietnia 2003 r. o działalności pożytku publicznego i o wolontariacie (t.</w:t>
      </w:r>
      <w:r w:rsidR="00E00405" w:rsidRPr="00452649">
        <w:rPr>
          <w:rFonts w:ascii="Times New Roman" w:hAnsi="Times New Roman" w:cs="Times New Roman"/>
          <w:sz w:val="24"/>
          <w:szCs w:val="24"/>
        </w:rPr>
        <w:t xml:space="preserve"> j. Dz. U. z 2014</w:t>
      </w:r>
      <w:r w:rsidRPr="00452649">
        <w:rPr>
          <w:rFonts w:ascii="Times New Roman" w:hAnsi="Times New Roman" w:cs="Times New Roman"/>
          <w:sz w:val="24"/>
          <w:szCs w:val="24"/>
        </w:rPr>
        <w:t xml:space="preserve"> r. </w:t>
      </w:r>
      <w:r w:rsidR="00E00405" w:rsidRPr="00452649">
        <w:rPr>
          <w:rFonts w:ascii="Times New Roman" w:hAnsi="Times New Roman" w:cs="Times New Roman"/>
          <w:sz w:val="24"/>
          <w:szCs w:val="24"/>
        </w:rPr>
        <w:t>poz. 1118</w:t>
      </w:r>
      <w:r w:rsidRPr="0045264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5264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2649">
        <w:rPr>
          <w:rFonts w:ascii="Times New Roman" w:hAnsi="Times New Roman" w:cs="Times New Roman"/>
          <w:sz w:val="24"/>
          <w:szCs w:val="24"/>
        </w:rPr>
        <w:t>. zm.),</w:t>
      </w:r>
    </w:p>
    <w:p w:rsidR="001C68A0" w:rsidRDefault="001C68A0" w:rsidP="00E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organizacjach pozarządowych– należy przez to rozumieć organizacje pozarządowe oraz podmioty, o któr</w:t>
      </w:r>
      <w:r w:rsidR="00452649">
        <w:rPr>
          <w:rFonts w:ascii="Times New Roman" w:hAnsi="Times New Roman" w:cs="Times New Roman"/>
          <w:sz w:val="24"/>
          <w:szCs w:val="24"/>
        </w:rPr>
        <w:t>ych mowa w art. 3 ust. 3 ustawy,</w:t>
      </w:r>
    </w:p>
    <w:p w:rsidR="001C68A0" w:rsidRPr="00452649" w:rsidRDefault="001C68A0" w:rsidP="00E0040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lastRenderedPageBreak/>
        <w:t>konkursie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 xml:space="preserve">– należy przez to rozumieć otwarty konkurs ofert, o którym mowa w art. 11 </w:t>
      </w:r>
      <w:r w:rsidR="00E00405" w:rsidRPr="00452649">
        <w:rPr>
          <w:rFonts w:ascii="Times New Roman" w:hAnsi="Times New Roman" w:cs="Times New Roman"/>
          <w:sz w:val="24"/>
          <w:szCs w:val="24"/>
        </w:rPr>
        <w:br/>
      </w:r>
      <w:r w:rsidRPr="00452649">
        <w:rPr>
          <w:rFonts w:ascii="Times New Roman" w:hAnsi="Times New Roman" w:cs="Times New Roman"/>
          <w:sz w:val="24"/>
          <w:szCs w:val="24"/>
        </w:rPr>
        <w:t>ust.</w:t>
      </w:r>
      <w:r w:rsidR="00E00405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2 i art. 13 ustawy.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2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Cel główny i cele szczegółowe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45264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 xml:space="preserve">Cel główny: Budowanie i umacnianie partnerstwa między Gminą Łęknica </w:t>
      </w:r>
      <w:r w:rsidR="00452649">
        <w:rPr>
          <w:rFonts w:ascii="Times New Roman" w:hAnsi="Times New Roman" w:cs="Times New Roman"/>
          <w:sz w:val="24"/>
          <w:szCs w:val="24"/>
        </w:rPr>
        <w:br/>
      </w:r>
      <w:r w:rsidRPr="00452649">
        <w:rPr>
          <w:rFonts w:ascii="Times New Roman" w:hAnsi="Times New Roman" w:cs="Times New Roman"/>
          <w:sz w:val="24"/>
          <w:szCs w:val="24"/>
        </w:rPr>
        <w:t>a organizacjami</w:t>
      </w:r>
      <w:r w:rsidR="00E00405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pozarządowymi.</w:t>
      </w:r>
    </w:p>
    <w:p w:rsidR="001C68A0" w:rsidRPr="00452649" w:rsidRDefault="001C68A0" w:rsidP="001C68A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Celami szczegółowymi Programu są:</w:t>
      </w:r>
    </w:p>
    <w:p w:rsidR="001C68A0" w:rsidRDefault="001C68A0" w:rsidP="0045264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promowanie rozwoju działalności lokalnej i tworzenie warunków do budowania współpracy między organem samorządu terytorialnego i organizacjami pozarządowymi,</w:t>
      </w:r>
    </w:p>
    <w:p w:rsidR="001C68A0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wzmacnianie skuteczności i efektywności wykonywania zadań publicznych,</w:t>
      </w:r>
    </w:p>
    <w:p w:rsidR="001C68A0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określenie priorytetowych zadań publicznych,</w:t>
      </w:r>
    </w:p>
    <w:p w:rsidR="001C68A0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poprawa jakości życia, poprzez pełniejsze zaspokajanie potrzeb mieszkańców Gminy Łęknica,</w:t>
      </w:r>
    </w:p>
    <w:p w:rsidR="001C68A0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zapewnienie efektywnego i oszczędnego realizowania zadań publicznych poprzez włączenie do wykonania tych zadań organizacji,</w:t>
      </w:r>
    </w:p>
    <w:p w:rsidR="001C68A0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zwiększenie udziału mieszkańców w rozwiązywaniu lokalnych problemów,</w:t>
      </w:r>
    </w:p>
    <w:p w:rsidR="001C68A0" w:rsidRPr="00452649" w:rsidRDefault="001C68A0" w:rsidP="00E004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rozwijanie poczucia przynależności organizacji do społeczności lokalnej Gminy Łęknica.</w:t>
      </w:r>
    </w:p>
    <w:p w:rsidR="001C68A0" w:rsidRPr="001F72CB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BC388F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Zasady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452649" w:rsidRDefault="001C68A0" w:rsidP="0045264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Współpraca Gminy z organizacjami pozarządowymi odbywa się na zasadach:</w:t>
      </w:r>
    </w:p>
    <w:p w:rsidR="001C68A0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pomocniczości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co oznacza, że Gmina Łęknica powierza organizacjom pozarządowym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realizację zadań własnych, a organizacje pozarządowe zapewniają ich wykonanie w sposób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ekonomiczny, profesjonalny i terminowy,</w:t>
      </w:r>
    </w:p>
    <w:p w:rsidR="001C68A0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suwerenności stron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co oznacza, że współpracujące strony samodzielnie i w sposób niezależny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podejmują działania w zakresie współpracy,</w:t>
      </w:r>
    </w:p>
    <w:p w:rsidR="001C68A0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partnerstwa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współpraca realizowana jest w zakresie uczestn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ictwa organizacji pozarządowych </w:t>
      </w:r>
      <w:r w:rsidRPr="00452649">
        <w:rPr>
          <w:rFonts w:ascii="Times New Roman" w:hAnsi="Times New Roman" w:cs="Times New Roman"/>
          <w:sz w:val="24"/>
          <w:szCs w:val="24"/>
        </w:rPr>
        <w:t>w określeniu potrzeb i problemów mieszkańców g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miny, </w:t>
      </w:r>
      <w:r w:rsidR="00CA44F9" w:rsidRPr="00452649">
        <w:rPr>
          <w:rFonts w:ascii="Times New Roman" w:hAnsi="Times New Roman" w:cs="Times New Roman"/>
          <w:sz w:val="24"/>
          <w:szCs w:val="24"/>
        </w:rPr>
        <w:lastRenderedPageBreak/>
        <w:t xml:space="preserve">wypracowania sposobów ich </w:t>
      </w:r>
      <w:r w:rsidRPr="00452649">
        <w:rPr>
          <w:rFonts w:ascii="Times New Roman" w:hAnsi="Times New Roman" w:cs="Times New Roman"/>
          <w:sz w:val="24"/>
          <w:szCs w:val="24"/>
        </w:rPr>
        <w:t>rozwiązania, definiowania zadań przeznaczanych do realizacji,</w:t>
      </w:r>
    </w:p>
    <w:p w:rsidR="001C68A0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efektywności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co polega na wspólnym dążeniu Gminy Łęknica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i organizacji pozarządowych do </w:t>
      </w:r>
      <w:r w:rsidRPr="00452649">
        <w:rPr>
          <w:rFonts w:ascii="Times New Roman" w:hAnsi="Times New Roman" w:cs="Times New Roman"/>
          <w:sz w:val="24"/>
          <w:szCs w:val="24"/>
        </w:rPr>
        <w:t>osiągnięcia najlepszych efektów realizacji zadań publicznych,</w:t>
      </w:r>
    </w:p>
    <w:p w:rsidR="001C68A0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uczciwej konkurencji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– co oznacza konkurencję zgodną z uczciwymi zwyczajami or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az prawem </w:t>
      </w:r>
      <w:r w:rsidRPr="00452649">
        <w:rPr>
          <w:rFonts w:ascii="Times New Roman" w:hAnsi="Times New Roman" w:cs="Times New Roman"/>
          <w:sz w:val="24"/>
          <w:szCs w:val="24"/>
        </w:rPr>
        <w:t>w dziedzinie współpracy w zakresie określonym w ustawie,</w:t>
      </w:r>
    </w:p>
    <w:p w:rsidR="001C68A0" w:rsidRPr="00452649" w:rsidRDefault="001C68A0" w:rsidP="0045264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jawności</w:t>
      </w:r>
      <w:r w:rsidR="00CA44F9" w:rsidRP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 xml:space="preserve">– rozumiane jako udostępnienie przez strony współpracy informacji </w:t>
      </w:r>
      <w:r w:rsidR="00452649">
        <w:rPr>
          <w:rFonts w:ascii="Times New Roman" w:hAnsi="Times New Roman" w:cs="Times New Roman"/>
          <w:sz w:val="24"/>
          <w:szCs w:val="24"/>
        </w:rPr>
        <w:br/>
      </w:r>
      <w:r w:rsidRPr="00452649">
        <w:rPr>
          <w:rFonts w:ascii="Times New Roman" w:hAnsi="Times New Roman" w:cs="Times New Roman"/>
          <w:sz w:val="24"/>
          <w:szCs w:val="24"/>
        </w:rPr>
        <w:t>o zamiarach,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celach, kosztach i efektach współpracy, a także ze strony Gminy Łęknica o środkach</w:t>
      </w:r>
      <w:r w:rsidR="00452649">
        <w:rPr>
          <w:rFonts w:ascii="Times New Roman" w:hAnsi="Times New Roman" w:cs="Times New Roman"/>
          <w:sz w:val="24"/>
          <w:szCs w:val="24"/>
        </w:rPr>
        <w:t xml:space="preserve"> </w:t>
      </w:r>
      <w:r w:rsidRPr="00452649">
        <w:rPr>
          <w:rFonts w:ascii="Times New Roman" w:hAnsi="Times New Roman" w:cs="Times New Roman"/>
          <w:sz w:val="24"/>
          <w:szCs w:val="24"/>
        </w:rPr>
        <w:t>finansowych zaplanowanych w budżecie gminy na współpracę oraz kryteriach i sposobie oceny projektów. Zasada jawności obliguje organizacje pozarządowe do udostępnienia Gminie Łęknica danych dotyczących struktury organizacyjnej, sposobu funkcjonowania, prowadzenia działalności statutowej.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Zakres przedmiotowy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452649" w:rsidRDefault="001C68A0" w:rsidP="0045264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2649">
        <w:rPr>
          <w:rFonts w:ascii="Times New Roman" w:hAnsi="Times New Roman" w:cs="Times New Roman"/>
          <w:sz w:val="24"/>
          <w:szCs w:val="24"/>
        </w:rPr>
        <w:t>Przedmiotem współpracy Gminy Łęknica z organizacjami prowadzącymi działalność pożytku publicznego jest:</w:t>
      </w:r>
    </w:p>
    <w:p w:rsidR="001C68A0" w:rsidRDefault="00707A5B" w:rsidP="00707A5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1C68A0" w:rsidRPr="00707A5B">
        <w:rPr>
          <w:rFonts w:ascii="Times New Roman" w:hAnsi="Times New Roman" w:cs="Times New Roman"/>
          <w:sz w:val="24"/>
          <w:szCs w:val="24"/>
        </w:rPr>
        <w:t>ealizacja zadań gminy określanych w ustawach,</w:t>
      </w:r>
    </w:p>
    <w:p w:rsidR="001C68A0" w:rsidRDefault="00707A5B" w:rsidP="00452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C68A0" w:rsidRPr="00707A5B">
        <w:rPr>
          <w:rFonts w:ascii="Times New Roman" w:hAnsi="Times New Roman" w:cs="Times New Roman"/>
          <w:sz w:val="24"/>
          <w:szCs w:val="24"/>
        </w:rPr>
        <w:t>odwyższanie efektywności działań kierowanych do mieszkańców gminy,</w:t>
      </w:r>
    </w:p>
    <w:p w:rsidR="001C68A0" w:rsidRPr="00707A5B" w:rsidRDefault="00707A5B" w:rsidP="0045264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68A0" w:rsidRPr="00707A5B">
        <w:rPr>
          <w:rFonts w:ascii="Times New Roman" w:hAnsi="Times New Roman" w:cs="Times New Roman"/>
          <w:sz w:val="24"/>
          <w:szCs w:val="24"/>
        </w:rPr>
        <w:t>kreślanie potrzeb społecznych i sposobu ich zaspokajania.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Formy współpracy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707A5B" w:rsidRDefault="001C68A0" w:rsidP="00707A5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Współpraca Gminy Łęknica z organizacjami pozarządowymi może przyjąć formę finansową i pozafinansową.</w:t>
      </w:r>
    </w:p>
    <w:p w:rsidR="001C68A0" w:rsidRPr="00707A5B" w:rsidRDefault="001C68A0" w:rsidP="00707A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Finansowe formy współpracy to:</w:t>
      </w:r>
    </w:p>
    <w:p w:rsidR="001C68A0" w:rsidRDefault="001C68A0" w:rsidP="00707A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powierzanie wykonania zadań publicznych, wraz z udzieleniem dotacji na finansowanie ich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realizacji,</w:t>
      </w:r>
    </w:p>
    <w:p w:rsidR="001C68A0" w:rsidRPr="00707A5B" w:rsidRDefault="001C68A0" w:rsidP="00707A5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wspieranie wykonania zadań publicznych, wraz z udzieleniem dotacji na dofinansowanie ich realizacji.</w:t>
      </w:r>
    </w:p>
    <w:p w:rsidR="001C68A0" w:rsidRPr="00707A5B" w:rsidRDefault="001C68A0" w:rsidP="00707A5B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Pozafinansowe formy współpracy to:</w:t>
      </w:r>
    </w:p>
    <w:p w:rsidR="001C68A0" w:rsidRDefault="001C68A0" w:rsidP="00707A5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lastRenderedPageBreak/>
        <w:t>wzajemne informowanie się o planowanych kierunkach działalności i współdziałanie w celu zharmonizowania tych kierunków,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konsultowanie z organizacjami pozarządowymi projektów aktów normatywnych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="00707A5B">
        <w:rPr>
          <w:rFonts w:ascii="Times New Roman" w:hAnsi="Times New Roman" w:cs="Times New Roman"/>
          <w:sz w:val="24"/>
          <w:szCs w:val="24"/>
        </w:rPr>
        <w:br/>
      </w:r>
      <w:r w:rsidRPr="00707A5B">
        <w:rPr>
          <w:rFonts w:ascii="Times New Roman" w:hAnsi="Times New Roman" w:cs="Times New Roman"/>
          <w:sz w:val="24"/>
          <w:szCs w:val="24"/>
        </w:rPr>
        <w:t>w dziedzinach działalności statutowej tych organizacji,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tworzenie zespołów roboczych o charakterze doradczym i inicjatywnym, złożonych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="00707A5B">
        <w:rPr>
          <w:rFonts w:ascii="Times New Roman" w:hAnsi="Times New Roman" w:cs="Times New Roman"/>
          <w:sz w:val="24"/>
          <w:szCs w:val="24"/>
        </w:rPr>
        <w:br/>
      </w:r>
      <w:r w:rsidRPr="00707A5B">
        <w:rPr>
          <w:rFonts w:ascii="Times New Roman" w:hAnsi="Times New Roman" w:cs="Times New Roman"/>
          <w:sz w:val="24"/>
          <w:szCs w:val="24"/>
        </w:rPr>
        <w:t>z przedstawicieli organizacji pozarządowych oraz przedstawicieli właściwych organów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administracji publicznej,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nieodpłatne udostępnianie w miarę możliwości lokali gminnych na potrzeby organizacji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pozarządowych,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prowadzenie i aktualizacja na stronie internetowej Urzędu Miejskiego w Łęknicy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elektronicznej bazy danych o organizacjach pozarządowych działających na terenie Gminy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Łęknica,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objęcie honorowym patronatem przez Burmistrza Łęknicy działań i programów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prowadzonych przez organizacje,</w:t>
      </w:r>
    </w:p>
    <w:p w:rsidR="001C68A0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udzielanie rekomendacji organizacjom współpracującym z Gminą Łęknica, które ubiegają się o środki finansowe ze źródeł zewnętrznych,</w:t>
      </w:r>
    </w:p>
    <w:p w:rsidR="001C68A0" w:rsidRPr="00707A5B" w:rsidRDefault="001C68A0" w:rsidP="001C68A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7A5B">
        <w:rPr>
          <w:rFonts w:ascii="Times New Roman" w:hAnsi="Times New Roman" w:cs="Times New Roman"/>
          <w:sz w:val="24"/>
          <w:szCs w:val="24"/>
        </w:rPr>
        <w:t>wzmacnianie instytucjonalne i merytoryczne organizacji, w szczególności poprzez</w:t>
      </w:r>
      <w:r w:rsidR="00707A5B">
        <w:rPr>
          <w:rFonts w:ascii="Times New Roman" w:hAnsi="Times New Roman" w:cs="Times New Roman"/>
          <w:sz w:val="24"/>
          <w:szCs w:val="24"/>
        </w:rPr>
        <w:t xml:space="preserve"> </w:t>
      </w:r>
      <w:r w:rsidRPr="00707A5B">
        <w:rPr>
          <w:rFonts w:ascii="Times New Roman" w:hAnsi="Times New Roman" w:cs="Times New Roman"/>
          <w:sz w:val="24"/>
          <w:szCs w:val="24"/>
        </w:rPr>
        <w:t>konsultacje, szkolenia, konferencje.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6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Priorytetowe zadania publiczne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27695" w:rsidRDefault="001C68A0" w:rsidP="0012769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95">
        <w:rPr>
          <w:rFonts w:ascii="Times New Roman" w:hAnsi="Times New Roman" w:cs="Times New Roman"/>
          <w:sz w:val="24"/>
          <w:szCs w:val="24"/>
        </w:rPr>
        <w:t>W roku 201</w:t>
      </w:r>
      <w:r w:rsidR="00FA3DB1">
        <w:rPr>
          <w:rFonts w:ascii="Times New Roman" w:hAnsi="Times New Roman" w:cs="Times New Roman"/>
          <w:sz w:val="24"/>
          <w:szCs w:val="24"/>
        </w:rPr>
        <w:t>6</w:t>
      </w:r>
      <w:r w:rsidRPr="00127695">
        <w:rPr>
          <w:rFonts w:ascii="Times New Roman" w:hAnsi="Times New Roman" w:cs="Times New Roman"/>
          <w:sz w:val="24"/>
          <w:szCs w:val="24"/>
        </w:rPr>
        <w:t xml:space="preserve"> priorytetowe obszary współpracy obejmują sferę zadań z zakresu:</w:t>
      </w:r>
    </w:p>
    <w:p w:rsidR="001C68A0" w:rsidRDefault="001C68A0" w:rsidP="001276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95">
        <w:rPr>
          <w:rFonts w:ascii="Times New Roman" w:hAnsi="Times New Roman" w:cs="Times New Roman"/>
          <w:sz w:val="24"/>
          <w:szCs w:val="24"/>
        </w:rPr>
        <w:t>przeciwdziałania uzależnieniom i patolo</w:t>
      </w:r>
      <w:r w:rsidR="00580A52">
        <w:rPr>
          <w:rFonts w:ascii="Times New Roman" w:hAnsi="Times New Roman" w:cs="Times New Roman"/>
          <w:sz w:val="24"/>
          <w:szCs w:val="24"/>
        </w:rPr>
        <w:t>giom społecznym.</w:t>
      </w:r>
      <w:r w:rsidR="00127695">
        <w:rPr>
          <w:rFonts w:ascii="Times New Roman" w:hAnsi="Times New Roman" w:cs="Times New Roman"/>
          <w:sz w:val="24"/>
          <w:szCs w:val="24"/>
        </w:rPr>
        <w:t xml:space="preserve"> Nazwa zadania: </w:t>
      </w:r>
      <w:r w:rsidRPr="00127695">
        <w:rPr>
          <w:rFonts w:ascii="Times New Roman" w:hAnsi="Times New Roman" w:cs="Times New Roman"/>
          <w:sz w:val="24"/>
          <w:szCs w:val="24"/>
        </w:rPr>
        <w:t>Organizacja</w:t>
      </w:r>
      <w:r w:rsidR="00127695">
        <w:rPr>
          <w:rFonts w:ascii="Times New Roman" w:hAnsi="Times New Roman" w:cs="Times New Roman"/>
          <w:sz w:val="24"/>
          <w:szCs w:val="24"/>
        </w:rPr>
        <w:t xml:space="preserve"> </w:t>
      </w:r>
      <w:r w:rsidRPr="00127695">
        <w:rPr>
          <w:rFonts w:ascii="Times New Roman" w:hAnsi="Times New Roman" w:cs="Times New Roman"/>
          <w:sz w:val="24"/>
          <w:szCs w:val="24"/>
        </w:rPr>
        <w:t xml:space="preserve">wypoczynku dla dzieci i młodzieży z elementami profilaktyki uzależnień. </w:t>
      </w:r>
      <w:r w:rsidR="00B21A25" w:rsidRPr="00127695">
        <w:rPr>
          <w:rFonts w:ascii="Times New Roman" w:hAnsi="Times New Roman" w:cs="Times New Roman"/>
          <w:sz w:val="24"/>
          <w:szCs w:val="24"/>
        </w:rPr>
        <w:t>Planowana k</w:t>
      </w:r>
      <w:r w:rsidRPr="00127695">
        <w:rPr>
          <w:rFonts w:ascii="Times New Roman" w:hAnsi="Times New Roman" w:cs="Times New Roman"/>
          <w:sz w:val="24"/>
          <w:szCs w:val="24"/>
        </w:rPr>
        <w:t>wota przeznaczona na realizację zadania - 20.000 zł</w:t>
      </w:r>
      <w:r w:rsidR="00127695">
        <w:rPr>
          <w:rFonts w:ascii="Times New Roman" w:hAnsi="Times New Roman" w:cs="Times New Roman"/>
          <w:sz w:val="24"/>
          <w:szCs w:val="24"/>
        </w:rPr>
        <w:t>,</w:t>
      </w:r>
    </w:p>
    <w:p w:rsidR="001C68A0" w:rsidRDefault="001C68A0" w:rsidP="001276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695">
        <w:rPr>
          <w:rFonts w:ascii="Times New Roman" w:hAnsi="Times New Roman" w:cs="Times New Roman"/>
          <w:sz w:val="24"/>
          <w:szCs w:val="24"/>
        </w:rPr>
        <w:t xml:space="preserve">wspierania i upowszechniania kultury fizycznej oraz turystyki </w:t>
      </w:r>
      <w:r w:rsidR="00580A52">
        <w:rPr>
          <w:rFonts w:ascii="Times New Roman" w:hAnsi="Times New Roman" w:cs="Times New Roman"/>
          <w:sz w:val="24"/>
          <w:szCs w:val="24"/>
        </w:rPr>
        <w:t>i krajoznawstwa.</w:t>
      </w:r>
      <w:r w:rsidRPr="00127695">
        <w:rPr>
          <w:rFonts w:ascii="Times New Roman" w:hAnsi="Times New Roman" w:cs="Times New Roman"/>
          <w:sz w:val="24"/>
          <w:szCs w:val="24"/>
        </w:rPr>
        <w:t xml:space="preserve"> Nazwa zadania: organizacja imprez sportowych, rekreacyjnych i turystycznych dla mieszkańców Łęknicy. </w:t>
      </w:r>
      <w:r w:rsidR="00B21A25" w:rsidRPr="00127695">
        <w:rPr>
          <w:rFonts w:ascii="Times New Roman" w:hAnsi="Times New Roman" w:cs="Times New Roman"/>
          <w:sz w:val="24"/>
          <w:szCs w:val="24"/>
        </w:rPr>
        <w:t>Planowana kwota</w:t>
      </w:r>
      <w:r w:rsidRPr="00127695">
        <w:rPr>
          <w:rFonts w:ascii="Times New Roman" w:hAnsi="Times New Roman" w:cs="Times New Roman"/>
          <w:sz w:val="24"/>
          <w:szCs w:val="24"/>
        </w:rPr>
        <w:t xml:space="preserve"> na realizację zadania – </w:t>
      </w:r>
      <w:r w:rsidR="00771A70">
        <w:rPr>
          <w:rFonts w:ascii="Times New Roman" w:hAnsi="Times New Roman" w:cs="Times New Roman"/>
          <w:sz w:val="24"/>
          <w:szCs w:val="24"/>
        </w:rPr>
        <w:t>1.600</w:t>
      </w:r>
      <w:r w:rsidRPr="00127695">
        <w:rPr>
          <w:rFonts w:ascii="Times New Roman" w:hAnsi="Times New Roman" w:cs="Times New Roman"/>
          <w:sz w:val="24"/>
          <w:szCs w:val="24"/>
        </w:rPr>
        <w:t xml:space="preserve"> zł</w:t>
      </w:r>
      <w:r w:rsidR="00127695">
        <w:rPr>
          <w:rFonts w:ascii="Times New Roman" w:hAnsi="Times New Roman" w:cs="Times New Roman"/>
          <w:sz w:val="24"/>
          <w:szCs w:val="24"/>
        </w:rPr>
        <w:t>,</w:t>
      </w:r>
    </w:p>
    <w:p w:rsidR="00127695" w:rsidRDefault="00127695" w:rsidP="00127695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działalność na</w:t>
      </w:r>
      <w:r w:rsidR="00580A52">
        <w:rPr>
          <w:rFonts w:ascii="Times New Roman" w:hAnsi="Times New Roman" w:cs="Times New Roman"/>
          <w:sz w:val="24"/>
          <w:szCs w:val="24"/>
        </w:rPr>
        <w:t xml:space="preserve"> rzecz osób w wieku emerytalnym. Nazwa zadania: i</w:t>
      </w:r>
      <w:r>
        <w:rPr>
          <w:rFonts w:ascii="Times New Roman" w:hAnsi="Times New Roman" w:cs="Times New Roman"/>
          <w:sz w:val="24"/>
          <w:szCs w:val="24"/>
        </w:rPr>
        <w:t>ntegracja środowiska seniorów poprzez wspomaganie czynnego stylu życia</w:t>
      </w:r>
      <w:r w:rsidR="00C81348">
        <w:rPr>
          <w:rFonts w:ascii="Times New Roman" w:hAnsi="Times New Roman" w:cs="Times New Roman"/>
          <w:sz w:val="24"/>
          <w:szCs w:val="24"/>
        </w:rPr>
        <w:t xml:space="preserve"> oraz wypoczynku letniego</w:t>
      </w:r>
      <w:r>
        <w:rPr>
          <w:rFonts w:ascii="Times New Roman" w:hAnsi="Times New Roman" w:cs="Times New Roman"/>
          <w:sz w:val="24"/>
          <w:szCs w:val="24"/>
        </w:rPr>
        <w:t>. Planowana kwota na realizację zadania – 6.000 zł,</w:t>
      </w:r>
    </w:p>
    <w:p w:rsidR="00127695" w:rsidRDefault="00580A52" w:rsidP="00580A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kultury, sztuki, ochrony dóbr kultury i dziedzictwa narodowego. Nazwa zadania: festyn rodzinny. </w:t>
      </w:r>
      <w:r w:rsidRPr="00580A52">
        <w:rPr>
          <w:rFonts w:ascii="Times New Roman" w:hAnsi="Times New Roman" w:cs="Times New Roman"/>
          <w:sz w:val="24"/>
          <w:szCs w:val="24"/>
        </w:rPr>
        <w:t>Planowana kwota przeznaczona na realizację zadania</w:t>
      </w:r>
      <w:r w:rsidR="00771A70">
        <w:rPr>
          <w:rFonts w:ascii="Times New Roman" w:hAnsi="Times New Roman" w:cs="Times New Roman"/>
          <w:sz w:val="24"/>
          <w:szCs w:val="24"/>
        </w:rPr>
        <w:t xml:space="preserve"> – 4.0</w:t>
      </w:r>
      <w:r>
        <w:rPr>
          <w:rFonts w:ascii="Times New Roman" w:hAnsi="Times New Roman" w:cs="Times New Roman"/>
          <w:sz w:val="24"/>
          <w:szCs w:val="24"/>
        </w:rPr>
        <w:t>00 zł,</w:t>
      </w:r>
    </w:p>
    <w:p w:rsidR="00580A52" w:rsidRDefault="00580A52" w:rsidP="00580A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promocji i organizacji wolontariatu. Nazwa zadania: Promocja wolontariatu młodzieżowego. </w:t>
      </w:r>
      <w:r w:rsidRPr="00580A52">
        <w:rPr>
          <w:rFonts w:ascii="Times New Roman" w:hAnsi="Times New Roman" w:cs="Times New Roman"/>
          <w:sz w:val="24"/>
          <w:szCs w:val="24"/>
        </w:rPr>
        <w:t>Planowana kwota przeznaczona na realizację zadania</w:t>
      </w:r>
      <w:r>
        <w:rPr>
          <w:rFonts w:ascii="Times New Roman" w:hAnsi="Times New Roman" w:cs="Times New Roman"/>
          <w:sz w:val="24"/>
          <w:szCs w:val="24"/>
        </w:rPr>
        <w:t xml:space="preserve"> – 290 zł,</w:t>
      </w:r>
    </w:p>
    <w:p w:rsidR="00580A52" w:rsidRPr="00127695" w:rsidRDefault="00580A52" w:rsidP="00580A52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wspierania i upowszechniania kultury fizycznej. Nazwa zadania: działania sportowe </w:t>
      </w:r>
      <w:r>
        <w:rPr>
          <w:rFonts w:ascii="Times New Roman" w:hAnsi="Times New Roman" w:cs="Times New Roman"/>
          <w:sz w:val="24"/>
          <w:szCs w:val="24"/>
        </w:rPr>
        <w:br/>
        <w:t xml:space="preserve">i edukacyjno-profilaktyczne na obiektach sportowych pt. Animator sportu dzieci </w:t>
      </w:r>
      <w:r>
        <w:rPr>
          <w:rFonts w:ascii="Times New Roman" w:hAnsi="Times New Roman" w:cs="Times New Roman"/>
          <w:sz w:val="24"/>
          <w:szCs w:val="24"/>
        </w:rPr>
        <w:br/>
        <w:t>i młodzieży – 1</w:t>
      </w:r>
      <w:r w:rsidR="00771A7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.000 zł.</w:t>
      </w:r>
    </w:p>
    <w:p w:rsidR="001C68A0" w:rsidRDefault="001C68A0" w:rsidP="001276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12">
        <w:rPr>
          <w:rFonts w:ascii="Times New Roman" w:hAnsi="Times New Roman" w:cs="Times New Roman"/>
          <w:sz w:val="24"/>
          <w:szCs w:val="24"/>
        </w:rPr>
        <w:t>Zadania publiczne określone w ust. 1 organizowane są na podstawie konkursów na zadania</w:t>
      </w:r>
      <w:r w:rsidR="00801F12">
        <w:rPr>
          <w:rFonts w:ascii="Times New Roman" w:hAnsi="Times New Roman" w:cs="Times New Roman"/>
          <w:sz w:val="24"/>
          <w:szCs w:val="24"/>
        </w:rPr>
        <w:t xml:space="preserve"> </w:t>
      </w:r>
      <w:r w:rsidRPr="00801F12">
        <w:rPr>
          <w:rFonts w:ascii="Times New Roman" w:hAnsi="Times New Roman" w:cs="Times New Roman"/>
          <w:sz w:val="24"/>
          <w:szCs w:val="24"/>
        </w:rPr>
        <w:t>publiczne, szczegółowo opisujących zakres realizowanych zadań.</w:t>
      </w:r>
    </w:p>
    <w:p w:rsidR="001C68A0" w:rsidRDefault="001C68A0" w:rsidP="00127695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12">
        <w:rPr>
          <w:rFonts w:ascii="Times New Roman" w:hAnsi="Times New Roman" w:cs="Times New Roman"/>
          <w:sz w:val="24"/>
          <w:szCs w:val="24"/>
        </w:rPr>
        <w:t>Organizacje pozarządowe mogą z własnej inicjatywy złożyć ofertę realizacji zadań</w:t>
      </w:r>
      <w:r w:rsidR="00801F12">
        <w:rPr>
          <w:rFonts w:ascii="Times New Roman" w:hAnsi="Times New Roman" w:cs="Times New Roman"/>
          <w:sz w:val="24"/>
          <w:szCs w:val="24"/>
        </w:rPr>
        <w:t xml:space="preserve"> </w:t>
      </w:r>
      <w:r w:rsidRPr="00801F12">
        <w:rPr>
          <w:rFonts w:ascii="Times New Roman" w:hAnsi="Times New Roman" w:cs="Times New Roman"/>
          <w:sz w:val="24"/>
          <w:szCs w:val="24"/>
        </w:rPr>
        <w:t>publicznych, w tym także tych, które dotychczas realizowane były w inny sposób, w tym przez organy administracji publicznej. W zakresie rozpatrzenia takiej oferty stosuje się odpowiednio przepisy ustawy.</w:t>
      </w:r>
    </w:p>
    <w:p w:rsidR="001C68A0" w:rsidRPr="00801F12" w:rsidRDefault="001C68A0" w:rsidP="002D241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12">
        <w:rPr>
          <w:rFonts w:ascii="Times New Roman" w:hAnsi="Times New Roman" w:cs="Times New Roman"/>
          <w:sz w:val="24"/>
          <w:szCs w:val="24"/>
        </w:rPr>
        <w:t>O środki w ramach współpracy mogą ubiegać się wyłącznie organizacje prowadzące</w:t>
      </w:r>
    </w:p>
    <w:p w:rsidR="001C68A0" w:rsidRDefault="001C68A0" w:rsidP="002D241C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działalność na rzecz mieszkańców Gminy Łęknica.</w:t>
      </w:r>
    </w:p>
    <w:p w:rsidR="001C68A0" w:rsidRPr="001C68A0" w:rsidRDefault="001C68A0" w:rsidP="002D24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BC388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Okres realizacji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195FF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F12">
        <w:rPr>
          <w:rFonts w:ascii="Times New Roman" w:hAnsi="Times New Roman" w:cs="Times New Roman"/>
          <w:sz w:val="24"/>
          <w:szCs w:val="24"/>
        </w:rPr>
        <w:t>Program będzie realizowany w okresie od 1 stycznia 201</w:t>
      </w:r>
      <w:r w:rsidR="00FA3DB1">
        <w:rPr>
          <w:rFonts w:ascii="Times New Roman" w:hAnsi="Times New Roman" w:cs="Times New Roman"/>
          <w:sz w:val="24"/>
          <w:szCs w:val="24"/>
        </w:rPr>
        <w:t>6</w:t>
      </w:r>
      <w:r w:rsidR="00F04158" w:rsidRPr="00801F12">
        <w:rPr>
          <w:rFonts w:ascii="Times New Roman" w:hAnsi="Times New Roman" w:cs="Times New Roman"/>
          <w:sz w:val="24"/>
          <w:szCs w:val="24"/>
        </w:rPr>
        <w:t xml:space="preserve"> </w:t>
      </w:r>
      <w:r w:rsidRPr="00801F12">
        <w:rPr>
          <w:rFonts w:ascii="Times New Roman" w:hAnsi="Times New Roman" w:cs="Times New Roman"/>
          <w:sz w:val="24"/>
          <w:szCs w:val="24"/>
        </w:rPr>
        <w:t>r. do 31 grudnia 201</w:t>
      </w:r>
      <w:r w:rsidR="00FA3DB1">
        <w:rPr>
          <w:rFonts w:ascii="Times New Roman" w:hAnsi="Times New Roman" w:cs="Times New Roman"/>
          <w:sz w:val="24"/>
          <w:szCs w:val="24"/>
        </w:rPr>
        <w:t>6</w:t>
      </w:r>
      <w:r w:rsidRPr="00801F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C68A0" w:rsidRPr="00195FF0" w:rsidRDefault="001C68A0" w:rsidP="001C68A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 xml:space="preserve">Rozliczenie dotacji przyznanych na podstawie tego programu może nastąpić do dnia </w:t>
      </w:r>
      <w:r w:rsidR="00195FF0">
        <w:rPr>
          <w:rFonts w:ascii="Times New Roman" w:hAnsi="Times New Roman" w:cs="Times New Roman"/>
          <w:sz w:val="24"/>
          <w:szCs w:val="24"/>
        </w:rPr>
        <w:br/>
      </w:r>
      <w:r w:rsidRPr="00195FF0">
        <w:rPr>
          <w:rFonts w:ascii="Times New Roman" w:hAnsi="Times New Roman" w:cs="Times New Roman"/>
          <w:sz w:val="24"/>
          <w:szCs w:val="24"/>
        </w:rPr>
        <w:t>31</w:t>
      </w:r>
      <w:r w:rsidR="00195FF0">
        <w:rPr>
          <w:rFonts w:ascii="Times New Roman" w:hAnsi="Times New Roman" w:cs="Times New Roman"/>
          <w:sz w:val="24"/>
          <w:szCs w:val="24"/>
        </w:rPr>
        <w:t xml:space="preserve"> </w:t>
      </w:r>
      <w:r w:rsidRPr="00195FF0">
        <w:rPr>
          <w:rFonts w:ascii="Times New Roman" w:hAnsi="Times New Roman" w:cs="Times New Roman"/>
          <w:sz w:val="24"/>
          <w:szCs w:val="24"/>
        </w:rPr>
        <w:t>stycznia 201</w:t>
      </w:r>
      <w:r w:rsidR="00FA3DB1">
        <w:rPr>
          <w:rFonts w:ascii="Times New Roman" w:hAnsi="Times New Roman" w:cs="Times New Roman"/>
          <w:sz w:val="24"/>
          <w:szCs w:val="24"/>
        </w:rPr>
        <w:t>7</w:t>
      </w:r>
      <w:r w:rsidRPr="00195FF0">
        <w:rPr>
          <w:rFonts w:ascii="Times New Roman" w:hAnsi="Times New Roman" w:cs="Times New Roman"/>
          <w:sz w:val="24"/>
          <w:szCs w:val="24"/>
        </w:rPr>
        <w:t>r.</w:t>
      </w:r>
    </w:p>
    <w:p w:rsidR="001C68A0" w:rsidRPr="001C68A0" w:rsidRDefault="00195FF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8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realizacji programu</w:t>
      </w: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95FF0" w:rsidRDefault="001C68A0" w:rsidP="00195F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Cele zawarte w programie powinny być realizowane przez:</w:t>
      </w:r>
    </w:p>
    <w:p w:rsidR="001C68A0" w:rsidRDefault="00195FF0" w:rsidP="00195F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68A0" w:rsidRPr="00195FF0">
        <w:rPr>
          <w:rFonts w:ascii="Times New Roman" w:hAnsi="Times New Roman" w:cs="Times New Roman"/>
          <w:sz w:val="24"/>
          <w:szCs w:val="24"/>
        </w:rPr>
        <w:t>zajemne informowanie się o planowanych kierunkach działalności;</w:t>
      </w:r>
    </w:p>
    <w:p w:rsidR="001C68A0" w:rsidRDefault="00195FF0" w:rsidP="00195F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C68A0" w:rsidRPr="00195FF0">
        <w:rPr>
          <w:rFonts w:ascii="Times New Roman" w:hAnsi="Times New Roman" w:cs="Times New Roman"/>
          <w:sz w:val="24"/>
          <w:szCs w:val="24"/>
        </w:rPr>
        <w:t>lecanie realizacji zadań publicznych przez organizacje pozarządowe poprzez powierzanie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8A0" w:rsidRPr="00195FF0">
        <w:rPr>
          <w:rFonts w:ascii="Times New Roman" w:hAnsi="Times New Roman" w:cs="Times New Roman"/>
          <w:sz w:val="24"/>
          <w:szCs w:val="24"/>
        </w:rPr>
        <w:t xml:space="preserve">wykonywania zadań publicznych, wraz z udzieleniem dotacji na </w:t>
      </w:r>
      <w:r w:rsidR="00CA44F9" w:rsidRPr="00195FF0">
        <w:rPr>
          <w:rFonts w:ascii="Times New Roman" w:hAnsi="Times New Roman" w:cs="Times New Roman"/>
          <w:sz w:val="24"/>
          <w:szCs w:val="24"/>
        </w:rPr>
        <w:t xml:space="preserve">finansowanie ich realizacji lub </w:t>
      </w:r>
      <w:r w:rsidR="001C68A0" w:rsidRPr="00195FF0">
        <w:rPr>
          <w:rFonts w:ascii="Times New Roman" w:hAnsi="Times New Roman" w:cs="Times New Roman"/>
          <w:sz w:val="24"/>
          <w:szCs w:val="24"/>
        </w:rPr>
        <w:t>wspieranie wykonywania zadań publicznych wr</w:t>
      </w:r>
      <w:r w:rsidR="00CA44F9" w:rsidRPr="00195FF0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br/>
      </w:r>
      <w:r w:rsidR="00CA44F9" w:rsidRPr="00195FF0">
        <w:rPr>
          <w:rFonts w:ascii="Times New Roman" w:hAnsi="Times New Roman" w:cs="Times New Roman"/>
          <w:sz w:val="24"/>
          <w:szCs w:val="24"/>
        </w:rPr>
        <w:t xml:space="preserve">z udzieleniem dotacji na ich </w:t>
      </w:r>
      <w:r w:rsidR="001C68A0" w:rsidRPr="00195FF0">
        <w:rPr>
          <w:rFonts w:ascii="Times New Roman" w:hAnsi="Times New Roman" w:cs="Times New Roman"/>
          <w:sz w:val="24"/>
          <w:szCs w:val="24"/>
        </w:rPr>
        <w:t>finansowanie;</w:t>
      </w:r>
    </w:p>
    <w:p w:rsidR="001C68A0" w:rsidRDefault="00195FF0" w:rsidP="00195F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C68A0" w:rsidRPr="00195FF0">
        <w:rPr>
          <w:rFonts w:ascii="Times New Roman" w:hAnsi="Times New Roman" w:cs="Times New Roman"/>
          <w:sz w:val="24"/>
          <w:szCs w:val="24"/>
        </w:rPr>
        <w:t>spółpraca w pozyskiwaniu środków finansowych z innych źródeł, w szczególności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C68A0" w:rsidRPr="00195FF0">
        <w:rPr>
          <w:rFonts w:ascii="Times New Roman" w:hAnsi="Times New Roman" w:cs="Times New Roman"/>
          <w:sz w:val="24"/>
          <w:szCs w:val="24"/>
        </w:rPr>
        <w:t>z funduszy strukturalnych Unii Europejskiej;</w:t>
      </w:r>
    </w:p>
    <w:p w:rsidR="001C68A0" w:rsidRPr="00195FF0" w:rsidRDefault="001C68A0" w:rsidP="00195FF0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Użyczanie, bądź wynajmowanie na preferencyjnych warunkach lokali na spotkania</w:t>
      </w:r>
      <w:r w:rsidR="00195FF0">
        <w:rPr>
          <w:rFonts w:ascii="Times New Roman" w:hAnsi="Times New Roman" w:cs="Times New Roman"/>
          <w:sz w:val="24"/>
          <w:szCs w:val="24"/>
        </w:rPr>
        <w:t xml:space="preserve"> </w:t>
      </w:r>
      <w:r w:rsidR="00195FF0">
        <w:rPr>
          <w:rFonts w:ascii="Times New Roman" w:hAnsi="Times New Roman" w:cs="Times New Roman"/>
          <w:sz w:val="24"/>
          <w:szCs w:val="24"/>
        </w:rPr>
        <w:br/>
      </w:r>
      <w:r w:rsidRPr="00195FF0">
        <w:rPr>
          <w:rFonts w:ascii="Times New Roman" w:hAnsi="Times New Roman" w:cs="Times New Roman"/>
          <w:sz w:val="24"/>
          <w:szCs w:val="24"/>
        </w:rPr>
        <w:t>i prowadzenie działalności organizacjom pozarządowym.</w:t>
      </w:r>
    </w:p>
    <w:p w:rsidR="001C68A0" w:rsidRPr="00195FF0" w:rsidRDefault="001C68A0" w:rsidP="00195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Podmiotami realizującymi program są:</w:t>
      </w:r>
    </w:p>
    <w:p w:rsidR="001C68A0" w:rsidRDefault="001C68A0" w:rsidP="00195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lastRenderedPageBreak/>
        <w:t>Rada Miejska w Łęknicy:</w:t>
      </w:r>
    </w:p>
    <w:p w:rsidR="001C68A0" w:rsidRDefault="001C68A0" w:rsidP="00195F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wytycza kierunki polityki społecznej Gminy,</w:t>
      </w:r>
    </w:p>
    <w:p w:rsidR="001C68A0" w:rsidRPr="00195FF0" w:rsidRDefault="001C68A0" w:rsidP="00195FF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określa wysokość środków finansowych przeznaczonych na realizację współpracy Gminy</w:t>
      </w:r>
      <w:r w:rsidR="00195FF0">
        <w:rPr>
          <w:rFonts w:ascii="Times New Roman" w:hAnsi="Times New Roman" w:cs="Times New Roman"/>
          <w:sz w:val="24"/>
          <w:szCs w:val="24"/>
        </w:rPr>
        <w:t xml:space="preserve"> </w:t>
      </w:r>
      <w:r w:rsidRPr="00195FF0">
        <w:rPr>
          <w:rFonts w:ascii="Times New Roman" w:hAnsi="Times New Roman" w:cs="Times New Roman"/>
          <w:sz w:val="24"/>
          <w:szCs w:val="24"/>
        </w:rPr>
        <w:t>Łęknica z organizacjami pozarządowymi;</w:t>
      </w:r>
    </w:p>
    <w:p w:rsidR="001C68A0" w:rsidRPr="00195FF0" w:rsidRDefault="001C68A0" w:rsidP="00195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Burmistrz Łęknicy:</w:t>
      </w:r>
    </w:p>
    <w:p w:rsidR="001C68A0" w:rsidRDefault="001C68A0" w:rsidP="00195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podejmuje decyzję o priorytetach współpracy z organizacjami pozarządowymi,</w:t>
      </w:r>
    </w:p>
    <w:p w:rsidR="001C68A0" w:rsidRPr="00195FF0" w:rsidRDefault="001C68A0" w:rsidP="00195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ogłasza otwarty konkurs ofert na realizację zadań publicznych oraz powołuje Komisje</w:t>
      </w:r>
      <w:r w:rsidR="00195FF0">
        <w:rPr>
          <w:rFonts w:ascii="Times New Roman" w:hAnsi="Times New Roman" w:cs="Times New Roman"/>
          <w:sz w:val="24"/>
          <w:szCs w:val="24"/>
        </w:rPr>
        <w:t xml:space="preserve"> </w:t>
      </w:r>
      <w:r w:rsidRPr="00195FF0">
        <w:rPr>
          <w:rFonts w:ascii="Times New Roman" w:hAnsi="Times New Roman" w:cs="Times New Roman"/>
          <w:sz w:val="24"/>
          <w:szCs w:val="24"/>
        </w:rPr>
        <w:t>Konkursowe,</w:t>
      </w:r>
    </w:p>
    <w:p w:rsidR="001C68A0" w:rsidRPr="00195FF0" w:rsidRDefault="001C68A0" w:rsidP="00195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FF0">
        <w:rPr>
          <w:rFonts w:ascii="Times New Roman" w:hAnsi="Times New Roman" w:cs="Times New Roman"/>
          <w:sz w:val="24"/>
          <w:szCs w:val="24"/>
        </w:rPr>
        <w:t>wybiera najkorzystniejsze oferty realizacji zadań publicznych na podstawie rekomendacji</w:t>
      </w:r>
      <w:r w:rsidR="00195FF0">
        <w:rPr>
          <w:rFonts w:ascii="Times New Roman" w:hAnsi="Times New Roman" w:cs="Times New Roman"/>
          <w:sz w:val="24"/>
          <w:szCs w:val="24"/>
        </w:rPr>
        <w:t xml:space="preserve"> </w:t>
      </w:r>
      <w:r w:rsidRPr="00195FF0">
        <w:rPr>
          <w:rFonts w:ascii="Times New Roman" w:hAnsi="Times New Roman" w:cs="Times New Roman"/>
          <w:sz w:val="24"/>
          <w:szCs w:val="24"/>
        </w:rPr>
        <w:t>Komisji Konkursowych;</w:t>
      </w:r>
    </w:p>
    <w:p w:rsidR="001C68A0" w:rsidRPr="0033609E" w:rsidRDefault="001C68A0" w:rsidP="003360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Referat Finansowy Urzędu Miejskiego</w:t>
      </w:r>
      <w:r w:rsidR="00CA44F9" w:rsidRP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w ramach:</w:t>
      </w:r>
    </w:p>
    <w:p w:rsidR="001C68A0" w:rsidRDefault="001C68A0" w:rsidP="0033609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przygotowanie ogłoszeń o otwartych konkursach ofert na realizację zadań publicznych,</w:t>
      </w:r>
    </w:p>
    <w:p w:rsidR="001C68A0" w:rsidRDefault="001C68A0" w:rsidP="00195F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wspieranie Burmistrza w wykonyw</w:t>
      </w:r>
      <w:r w:rsidR="0033609E">
        <w:rPr>
          <w:rFonts w:ascii="Times New Roman" w:hAnsi="Times New Roman" w:cs="Times New Roman"/>
          <w:sz w:val="24"/>
          <w:szCs w:val="24"/>
        </w:rPr>
        <w:t>aniu zadań wymienionych w pkt 2,</w:t>
      </w:r>
    </w:p>
    <w:p w:rsidR="001C68A0" w:rsidRPr="0033609E" w:rsidRDefault="001C68A0" w:rsidP="00195FF0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sporządzania umów na realizację zadań publicznych;</w:t>
      </w:r>
    </w:p>
    <w:p w:rsidR="001C68A0" w:rsidRPr="0033609E" w:rsidRDefault="001C68A0" w:rsidP="003360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Koordynator ds. współpracy z organizacjami pozarządowymi</w:t>
      </w:r>
      <w:r w:rsidR="00CA44F9" w:rsidRP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w zakresie:</w:t>
      </w:r>
    </w:p>
    <w:p w:rsidR="001C68A0" w:rsidRDefault="001C68A0" w:rsidP="0033609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przygotowanie rocznego programu współpracy z organizacjami pozarządowymi,</w:t>
      </w:r>
    </w:p>
    <w:p w:rsidR="001C68A0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koordynowanie współpracy pomiędzy komórkami Urzędu w zakresie prowadzenia</w:t>
      </w:r>
      <w:r w:rsid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jednolitego wykazu zadań zlecanych organizacjom pozarządowym i udzielonego im</w:t>
      </w:r>
      <w:r w:rsid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dofinansowania,</w:t>
      </w:r>
    </w:p>
    <w:p w:rsidR="001C68A0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organizacyjnego przygotowania działań w zakresie współpracy z organizacjami,</w:t>
      </w:r>
    </w:p>
    <w:p w:rsidR="001C68A0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stałego monitorowania i wskazywanie nowych rozwiązań współpracy,</w:t>
      </w:r>
    </w:p>
    <w:p w:rsidR="001C68A0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gromadzenia i rozpowszechniania istotnych informacji dla działalności podmiotów</w:t>
      </w:r>
      <w:r w:rsid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programu,</w:t>
      </w:r>
    </w:p>
    <w:p w:rsidR="001C68A0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publikacji ogłoszeń o otwartych konkursach ofert na realizację zadań publicznych,</w:t>
      </w:r>
    </w:p>
    <w:p w:rsidR="001C68A0" w:rsidRPr="0033609E" w:rsidRDefault="001C68A0" w:rsidP="00195FF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informowania oferentów o zatwierdzonych przez Burmistrz</w:t>
      </w:r>
      <w:r w:rsidR="00CA44F9" w:rsidRPr="0033609E">
        <w:rPr>
          <w:rFonts w:ascii="Times New Roman" w:hAnsi="Times New Roman" w:cs="Times New Roman"/>
          <w:sz w:val="24"/>
          <w:szCs w:val="24"/>
        </w:rPr>
        <w:t xml:space="preserve">a Łęknicy wynikach rozpatrzenia </w:t>
      </w:r>
      <w:r w:rsidRPr="0033609E">
        <w:rPr>
          <w:rFonts w:ascii="Times New Roman" w:hAnsi="Times New Roman" w:cs="Times New Roman"/>
          <w:sz w:val="24"/>
          <w:szCs w:val="24"/>
        </w:rPr>
        <w:t>ofert poprzez publikowanie wyników;</w:t>
      </w:r>
    </w:p>
    <w:p w:rsidR="001C68A0" w:rsidRPr="0033609E" w:rsidRDefault="001C68A0" w:rsidP="0033609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>Organizacje pozarządowe:</w:t>
      </w:r>
    </w:p>
    <w:p w:rsidR="001C68A0" w:rsidRPr="0033609E" w:rsidRDefault="001C68A0" w:rsidP="00195F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09E">
        <w:rPr>
          <w:rFonts w:ascii="Times New Roman" w:hAnsi="Times New Roman" w:cs="Times New Roman"/>
          <w:sz w:val="24"/>
          <w:szCs w:val="24"/>
        </w:rPr>
        <w:t xml:space="preserve">realizują zadania publiczne w oparciu o umowy podpisane z Gminą Łęknica oraz </w:t>
      </w:r>
      <w:r w:rsidR="0033609E">
        <w:rPr>
          <w:rFonts w:ascii="Times New Roman" w:hAnsi="Times New Roman" w:cs="Times New Roman"/>
          <w:sz w:val="24"/>
          <w:szCs w:val="24"/>
        </w:rPr>
        <w:br/>
      </w:r>
      <w:r w:rsidRPr="0033609E">
        <w:rPr>
          <w:rFonts w:ascii="Times New Roman" w:hAnsi="Times New Roman" w:cs="Times New Roman"/>
          <w:sz w:val="24"/>
          <w:szCs w:val="24"/>
        </w:rPr>
        <w:t>w ramach</w:t>
      </w:r>
      <w:r w:rsidR="0033609E">
        <w:rPr>
          <w:rFonts w:ascii="Times New Roman" w:hAnsi="Times New Roman" w:cs="Times New Roman"/>
          <w:sz w:val="24"/>
          <w:szCs w:val="24"/>
        </w:rPr>
        <w:t xml:space="preserve"> </w:t>
      </w:r>
      <w:r w:rsidRPr="0033609E">
        <w:rPr>
          <w:rFonts w:ascii="Times New Roman" w:hAnsi="Times New Roman" w:cs="Times New Roman"/>
          <w:sz w:val="24"/>
          <w:szCs w:val="24"/>
        </w:rPr>
        <w:t>poza finansowych form współpracy.</w:t>
      </w: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8168D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9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Wysokość środków planowanych na realizację programu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8168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Realizacja programu finansowana będzie z budżetu Gminy Łęknica oraz środków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finansowych będących w dyspozycji organizacji pozarządowych, w tym pozyska</w:t>
      </w:r>
      <w:r w:rsidR="00CA44F9" w:rsidRPr="008168D4">
        <w:rPr>
          <w:rFonts w:ascii="Times New Roman" w:hAnsi="Times New Roman" w:cs="Times New Roman"/>
          <w:sz w:val="24"/>
          <w:szCs w:val="24"/>
        </w:rPr>
        <w:t xml:space="preserve">nych przez nie </w:t>
      </w:r>
      <w:r w:rsidRPr="008168D4">
        <w:rPr>
          <w:rFonts w:ascii="Times New Roman" w:hAnsi="Times New Roman" w:cs="Times New Roman"/>
          <w:sz w:val="24"/>
          <w:szCs w:val="24"/>
        </w:rPr>
        <w:t>środków zewnętrznych.</w:t>
      </w:r>
    </w:p>
    <w:p w:rsidR="001C68A0" w:rsidRPr="008168D4" w:rsidRDefault="001C68A0" w:rsidP="008168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Realizacja zadań przy udziale organizacji pozarządowych może nastąpić w ramach innych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szczegółowych programów, w tym: Gminnego Programu Profila</w:t>
      </w:r>
      <w:r w:rsidR="00CA44F9" w:rsidRPr="008168D4">
        <w:rPr>
          <w:rFonts w:ascii="Times New Roman" w:hAnsi="Times New Roman" w:cs="Times New Roman"/>
          <w:sz w:val="24"/>
          <w:szCs w:val="24"/>
        </w:rPr>
        <w:t xml:space="preserve">ktyki i Rozwiązywania Problemów </w:t>
      </w:r>
      <w:r w:rsidRPr="008168D4">
        <w:rPr>
          <w:rFonts w:ascii="Times New Roman" w:hAnsi="Times New Roman" w:cs="Times New Roman"/>
          <w:sz w:val="24"/>
          <w:szCs w:val="24"/>
        </w:rPr>
        <w:t>Alkoholowych, Gminnego Programu Przeciwdziałania Narkoman</w:t>
      </w:r>
      <w:r w:rsidR="00CA44F9" w:rsidRPr="008168D4">
        <w:rPr>
          <w:rFonts w:ascii="Times New Roman" w:hAnsi="Times New Roman" w:cs="Times New Roman"/>
          <w:sz w:val="24"/>
          <w:szCs w:val="24"/>
        </w:rPr>
        <w:t xml:space="preserve">ii oraz Strategii Rozwiązywania </w:t>
      </w:r>
      <w:r w:rsidRPr="008168D4">
        <w:rPr>
          <w:rFonts w:ascii="Times New Roman" w:hAnsi="Times New Roman" w:cs="Times New Roman"/>
          <w:sz w:val="24"/>
          <w:szCs w:val="24"/>
        </w:rPr>
        <w:t>Problemów Społecznych.</w:t>
      </w:r>
    </w:p>
    <w:p w:rsidR="00CA44F9" w:rsidRPr="008168D4" w:rsidRDefault="001C68A0" w:rsidP="008168D4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Wysokość środków finansowych planowanych na realizację zadań objętych niniejszym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Programem w 201</w:t>
      </w:r>
      <w:r w:rsidR="00254085">
        <w:rPr>
          <w:rFonts w:ascii="Times New Roman" w:hAnsi="Times New Roman" w:cs="Times New Roman"/>
          <w:sz w:val="24"/>
          <w:szCs w:val="24"/>
        </w:rPr>
        <w:t>6</w:t>
      </w:r>
      <w:r w:rsidRPr="008168D4">
        <w:rPr>
          <w:rFonts w:ascii="Times New Roman" w:hAnsi="Times New Roman" w:cs="Times New Roman"/>
          <w:sz w:val="24"/>
          <w:szCs w:val="24"/>
        </w:rPr>
        <w:t xml:space="preserve"> roku to kwota </w:t>
      </w:r>
      <w:r w:rsidR="00771A70">
        <w:rPr>
          <w:rFonts w:ascii="Times New Roman" w:hAnsi="Times New Roman" w:cs="Times New Roman"/>
          <w:sz w:val="24"/>
          <w:szCs w:val="24"/>
        </w:rPr>
        <w:t>41.890</w:t>
      </w:r>
      <w:r w:rsidR="00C81348">
        <w:rPr>
          <w:rFonts w:ascii="Times New Roman" w:hAnsi="Times New Roman" w:cs="Times New Roman"/>
          <w:sz w:val="24"/>
          <w:szCs w:val="24"/>
        </w:rPr>
        <w:t xml:space="preserve"> zł</w:t>
      </w:r>
      <w:r w:rsidRPr="008168D4">
        <w:rPr>
          <w:rFonts w:ascii="Times New Roman" w:hAnsi="Times New Roman" w:cs="Times New Roman"/>
          <w:sz w:val="24"/>
          <w:szCs w:val="24"/>
        </w:rPr>
        <w:t xml:space="preserve">, przy czym może ona ulec zmianie </w:t>
      </w:r>
      <w:r w:rsidR="008168D4">
        <w:rPr>
          <w:rFonts w:ascii="Times New Roman" w:hAnsi="Times New Roman" w:cs="Times New Roman"/>
          <w:sz w:val="24"/>
          <w:szCs w:val="24"/>
        </w:rPr>
        <w:br/>
      </w:r>
      <w:r w:rsidRPr="008168D4">
        <w:rPr>
          <w:rFonts w:ascii="Times New Roman" w:hAnsi="Times New Roman" w:cs="Times New Roman"/>
          <w:sz w:val="24"/>
          <w:szCs w:val="24"/>
        </w:rPr>
        <w:t>w sytuacji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zaistnienia zmian w Uchwale Rady Miejskiej w Łęknicy w sprawie budżetu Gminy Łęknica na 20</w:t>
      </w:r>
      <w:r w:rsidR="00CA44F9" w:rsidRPr="008168D4">
        <w:rPr>
          <w:rFonts w:ascii="Times New Roman" w:hAnsi="Times New Roman" w:cs="Times New Roman"/>
          <w:sz w:val="24"/>
          <w:szCs w:val="24"/>
        </w:rPr>
        <w:t>1</w:t>
      </w:r>
      <w:r w:rsidR="00254085">
        <w:rPr>
          <w:rFonts w:ascii="Times New Roman" w:hAnsi="Times New Roman" w:cs="Times New Roman"/>
          <w:sz w:val="24"/>
          <w:szCs w:val="24"/>
        </w:rPr>
        <w:t>6</w:t>
      </w:r>
      <w:r w:rsidRPr="008168D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1C68A0" w:rsidRPr="001C68A0" w:rsidRDefault="008168D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10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oceny realizacji programu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8168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Ocenę realizacji programu przeprowadza się w celu weryfikacji jego skuteczności oraz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wprowadzenia ewentualnych zmian w następnych latach.</w:t>
      </w:r>
    </w:p>
    <w:p w:rsidR="001C68A0" w:rsidRPr="008168D4" w:rsidRDefault="001C68A0" w:rsidP="008168D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Wskaźniki efektywności programu oparte są na informacji dotyczącej jego realizacji,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="008168D4">
        <w:rPr>
          <w:rFonts w:ascii="Times New Roman" w:hAnsi="Times New Roman" w:cs="Times New Roman"/>
          <w:sz w:val="24"/>
          <w:szCs w:val="24"/>
        </w:rPr>
        <w:br/>
      </w:r>
      <w:r w:rsidRPr="008168D4">
        <w:rPr>
          <w:rFonts w:ascii="Times New Roman" w:hAnsi="Times New Roman" w:cs="Times New Roman"/>
          <w:sz w:val="24"/>
          <w:szCs w:val="24"/>
        </w:rPr>
        <w:t>w szczególności:</w:t>
      </w:r>
    </w:p>
    <w:p w:rsidR="001C68A0" w:rsidRDefault="001C68A0" w:rsidP="008168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liczbie ogłoszonych konkursów;</w:t>
      </w:r>
    </w:p>
    <w:p w:rsidR="001C68A0" w:rsidRDefault="001C68A0" w:rsidP="008168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wysokości środków finansowych przeznaczonych na realizację programu;</w:t>
      </w:r>
    </w:p>
    <w:p w:rsidR="001C68A0" w:rsidRDefault="001C68A0" w:rsidP="008168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liczbie organizacji pozarządowych biorących udział w realizacji programu;</w:t>
      </w:r>
    </w:p>
    <w:p w:rsidR="001C68A0" w:rsidRDefault="001C68A0" w:rsidP="008168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liczbie osób zaangażowanych w realizację programu;</w:t>
      </w:r>
    </w:p>
    <w:p w:rsidR="001C68A0" w:rsidRPr="008168D4" w:rsidRDefault="001C68A0" w:rsidP="008168D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liczbie osób, które były adresatami działań ujętych w programie.</w:t>
      </w:r>
    </w:p>
    <w:p w:rsidR="001C68A0" w:rsidRPr="008168D4" w:rsidRDefault="001C68A0" w:rsidP="008168D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8D4">
        <w:rPr>
          <w:rFonts w:ascii="Times New Roman" w:hAnsi="Times New Roman" w:cs="Times New Roman"/>
          <w:sz w:val="24"/>
          <w:szCs w:val="24"/>
        </w:rPr>
        <w:t>Burmist</w:t>
      </w:r>
      <w:r w:rsidR="00B749CF">
        <w:rPr>
          <w:rFonts w:ascii="Times New Roman" w:hAnsi="Times New Roman" w:cs="Times New Roman"/>
          <w:sz w:val="24"/>
          <w:szCs w:val="24"/>
        </w:rPr>
        <w:t>rz Łęknicy w terminie do dnia 31</w:t>
      </w:r>
      <w:r w:rsidRPr="008168D4">
        <w:rPr>
          <w:rFonts w:ascii="Times New Roman" w:hAnsi="Times New Roman" w:cs="Times New Roman"/>
          <w:sz w:val="24"/>
          <w:szCs w:val="24"/>
        </w:rPr>
        <w:t xml:space="preserve"> </w:t>
      </w:r>
      <w:r w:rsidR="00B749CF">
        <w:rPr>
          <w:rFonts w:ascii="Times New Roman" w:hAnsi="Times New Roman" w:cs="Times New Roman"/>
          <w:sz w:val="24"/>
          <w:szCs w:val="24"/>
        </w:rPr>
        <w:t>maja</w:t>
      </w:r>
      <w:r w:rsidRPr="008168D4">
        <w:rPr>
          <w:rFonts w:ascii="Times New Roman" w:hAnsi="Times New Roman" w:cs="Times New Roman"/>
          <w:sz w:val="24"/>
          <w:szCs w:val="24"/>
        </w:rPr>
        <w:t xml:space="preserve"> 201</w:t>
      </w:r>
      <w:r w:rsidR="00771A70">
        <w:rPr>
          <w:rFonts w:ascii="Times New Roman" w:hAnsi="Times New Roman" w:cs="Times New Roman"/>
          <w:sz w:val="24"/>
          <w:szCs w:val="24"/>
        </w:rPr>
        <w:t>7</w:t>
      </w:r>
      <w:r w:rsidRPr="008168D4">
        <w:rPr>
          <w:rFonts w:ascii="Times New Roman" w:hAnsi="Times New Roman" w:cs="Times New Roman"/>
          <w:sz w:val="24"/>
          <w:szCs w:val="24"/>
        </w:rPr>
        <w:t xml:space="preserve"> roku przedłoży Radzie Miejskiej</w:t>
      </w:r>
      <w:r w:rsidR="008168D4">
        <w:rPr>
          <w:rFonts w:ascii="Times New Roman" w:hAnsi="Times New Roman" w:cs="Times New Roman"/>
          <w:sz w:val="24"/>
          <w:szCs w:val="24"/>
        </w:rPr>
        <w:t xml:space="preserve"> </w:t>
      </w:r>
      <w:r w:rsidRPr="008168D4">
        <w:rPr>
          <w:rFonts w:ascii="Times New Roman" w:hAnsi="Times New Roman" w:cs="Times New Roman"/>
          <w:sz w:val="24"/>
          <w:szCs w:val="24"/>
        </w:rPr>
        <w:t>w Łęknicy oraz opublikuje w Biuletynie Informacji Publicznej sprawozdanie z realizacji programu współpracy za 201</w:t>
      </w:r>
      <w:r w:rsidR="00771A70">
        <w:rPr>
          <w:rFonts w:ascii="Times New Roman" w:hAnsi="Times New Roman" w:cs="Times New Roman"/>
          <w:sz w:val="24"/>
          <w:szCs w:val="24"/>
        </w:rPr>
        <w:t>6</w:t>
      </w:r>
      <w:r w:rsidRPr="008168D4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8168D4" w:rsidRDefault="008168D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Pr="001C68A0" w:rsidRDefault="008168D4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11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Sposób tworzenia programu oraz przebieg konsultacji</w:t>
      </w:r>
    </w:p>
    <w:p w:rsidR="009D232A" w:rsidRPr="001C68A0" w:rsidRDefault="009D232A" w:rsidP="001C68A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486AF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FF">
        <w:rPr>
          <w:rFonts w:ascii="Times New Roman" w:hAnsi="Times New Roman" w:cs="Times New Roman"/>
          <w:sz w:val="24"/>
          <w:szCs w:val="24"/>
        </w:rPr>
        <w:t>Program współpracy Gminy Łęknica z organizacjami pozarządowymi oraz innymi</w:t>
      </w:r>
      <w:r w:rsidR="00486AFF">
        <w:rPr>
          <w:rFonts w:ascii="Times New Roman" w:hAnsi="Times New Roman" w:cs="Times New Roman"/>
          <w:sz w:val="24"/>
          <w:szCs w:val="24"/>
        </w:rPr>
        <w:t xml:space="preserve"> </w:t>
      </w:r>
      <w:r w:rsidRPr="00486AFF">
        <w:rPr>
          <w:rFonts w:ascii="Times New Roman" w:hAnsi="Times New Roman" w:cs="Times New Roman"/>
          <w:sz w:val="24"/>
          <w:szCs w:val="24"/>
        </w:rPr>
        <w:t>podmiotami prowadzącymi działalność pożytku publicznego na 201</w:t>
      </w:r>
      <w:r w:rsidR="00254085">
        <w:rPr>
          <w:rFonts w:ascii="Times New Roman" w:hAnsi="Times New Roman" w:cs="Times New Roman"/>
          <w:sz w:val="24"/>
          <w:szCs w:val="24"/>
        </w:rPr>
        <w:t>6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 rok utworzony został na bazie </w:t>
      </w:r>
      <w:r w:rsidRPr="00486AFF">
        <w:rPr>
          <w:rFonts w:ascii="Times New Roman" w:hAnsi="Times New Roman" w:cs="Times New Roman"/>
          <w:sz w:val="24"/>
          <w:szCs w:val="24"/>
        </w:rPr>
        <w:t>projektu programu, który to konsultowany był z organizacjami p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ozarządowymi funkcjonującymi na </w:t>
      </w:r>
      <w:r w:rsidRPr="00486AFF">
        <w:rPr>
          <w:rFonts w:ascii="Times New Roman" w:hAnsi="Times New Roman" w:cs="Times New Roman"/>
          <w:sz w:val="24"/>
          <w:szCs w:val="24"/>
        </w:rPr>
        <w:t>terenie Gminy Łęknica.</w:t>
      </w:r>
    </w:p>
    <w:p w:rsidR="001C68A0" w:rsidRDefault="001C68A0" w:rsidP="00486AF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AFF">
        <w:rPr>
          <w:rFonts w:ascii="Times New Roman" w:hAnsi="Times New Roman" w:cs="Times New Roman"/>
          <w:sz w:val="24"/>
          <w:szCs w:val="24"/>
        </w:rPr>
        <w:t>Konsultacje zgodnie z § 4 ust. 1 pkt 1 uchwały Nr XLVI/26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1/2010 Rady Miejskiej </w:t>
      </w:r>
      <w:r w:rsidR="00486AFF">
        <w:rPr>
          <w:rFonts w:ascii="Times New Roman" w:hAnsi="Times New Roman" w:cs="Times New Roman"/>
          <w:sz w:val="24"/>
          <w:szCs w:val="24"/>
        </w:rPr>
        <w:br/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w Łęknicy </w:t>
      </w:r>
      <w:r w:rsidRPr="00486AFF">
        <w:rPr>
          <w:rFonts w:ascii="Times New Roman" w:hAnsi="Times New Roman" w:cs="Times New Roman"/>
          <w:sz w:val="24"/>
          <w:szCs w:val="24"/>
        </w:rPr>
        <w:t>z dnia 28 września 2010 r. w sprawie określenia szczegółowego sposobu konsult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owania z Radą </w:t>
      </w:r>
      <w:r w:rsidRPr="00486AFF">
        <w:rPr>
          <w:rFonts w:ascii="Times New Roman" w:hAnsi="Times New Roman" w:cs="Times New Roman"/>
          <w:sz w:val="24"/>
          <w:szCs w:val="24"/>
        </w:rPr>
        <w:t>Działalności Pożytku Publicznego lub organizacjami pozarz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ądowymi i podmiotami, o których </w:t>
      </w:r>
      <w:r w:rsidRPr="00486AFF">
        <w:rPr>
          <w:rFonts w:ascii="Times New Roman" w:hAnsi="Times New Roman" w:cs="Times New Roman"/>
          <w:sz w:val="24"/>
          <w:szCs w:val="24"/>
        </w:rPr>
        <w:t xml:space="preserve">mowa w art. 3 ust. 3 ustawy o działalności pożytku publicznego i 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o wolontariacie projektów aktów </w:t>
      </w:r>
      <w:r w:rsidRPr="00486AFF">
        <w:rPr>
          <w:rFonts w:ascii="Times New Roman" w:hAnsi="Times New Roman" w:cs="Times New Roman"/>
          <w:sz w:val="24"/>
          <w:szCs w:val="24"/>
        </w:rPr>
        <w:t xml:space="preserve">prawa miejscowego </w:t>
      </w:r>
      <w:r w:rsidR="00F35255">
        <w:rPr>
          <w:rFonts w:ascii="Times New Roman" w:hAnsi="Times New Roman" w:cs="Times New Roman"/>
          <w:sz w:val="24"/>
          <w:szCs w:val="24"/>
        </w:rPr>
        <w:br/>
      </w:r>
      <w:r w:rsidRPr="00486AFF">
        <w:rPr>
          <w:rFonts w:ascii="Times New Roman" w:hAnsi="Times New Roman" w:cs="Times New Roman"/>
          <w:sz w:val="24"/>
          <w:szCs w:val="24"/>
        </w:rPr>
        <w:t>w dziedzinach dotyczących działalności st</w:t>
      </w:r>
      <w:r w:rsidR="00CA44F9" w:rsidRPr="00486AFF">
        <w:rPr>
          <w:rFonts w:ascii="Times New Roman" w:hAnsi="Times New Roman" w:cs="Times New Roman"/>
          <w:sz w:val="24"/>
          <w:szCs w:val="24"/>
        </w:rPr>
        <w:t xml:space="preserve">atutowej tych organizacji miały </w:t>
      </w:r>
      <w:r w:rsidRPr="00486AFF">
        <w:rPr>
          <w:rFonts w:ascii="Times New Roman" w:hAnsi="Times New Roman" w:cs="Times New Roman"/>
          <w:sz w:val="24"/>
          <w:szCs w:val="24"/>
        </w:rPr>
        <w:t>formę bezpośredniego spotkania z przedstawici</w:t>
      </w:r>
      <w:r w:rsidR="00B21A25" w:rsidRPr="00486AFF">
        <w:rPr>
          <w:rFonts w:ascii="Times New Roman" w:hAnsi="Times New Roman" w:cs="Times New Roman"/>
          <w:sz w:val="24"/>
          <w:szCs w:val="24"/>
        </w:rPr>
        <w:t>elami organizacji pozarządowych w dniu</w:t>
      </w:r>
      <w:r w:rsidR="00F35255">
        <w:rPr>
          <w:rFonts w:ascii="Times New Roman" w:hAnsi="Times New Roman" w:cs="Times New Roman"/>
          <w:sz w:val="24"/>
          <w:szCs w:val="24"/>
        </w:rPr>
        <w:t xml:space="preserve"> </w:t>
      </w:r>
      <w:r w:rsidR="00F35255">
        <w:rPr>
          <w:rFonts w:ascii="Times New Roman" w:hAnsi="Times New Roman" w:cs="Times New Roman"/>
          <w:sz w:val="24"/>
          <w:szCs w:val="24"/>
        </w:rPr>
        <w:br/>
      </w:r>
      <w:r w:rsidR="00B749CF">
        <w:rPr>
          <w:rFonts w:ascii="Times New Roman" w:hAnsi="Times New Roman" w:cs="Times New Roman"/>
          <w:sz w:val="24"/>
          <w:szCs w:val="24"/>
        </w:rPr>
        <w:t xml:space="preserve">23 </w:t>
      </w:r>
      <w:r w:rsidR="00254085">
        <w:rPr>
          <w:rFonts w:ascii="Times New Roman" w:hAnsi="Times New Roman" w:cs="Times New Roman"/>
          <w:sz w:val="24"/>
          <w:szCs w:val="24"/>
        </w:rPr>
        <w:t>listopada</w:t>
      </w:r>
      <w:r w:rsidR="00F35255">
        <w:rPr>
          <w:rFonts w:ascii="Times New Roman" w:hAnsi="Times New Roman" w:cs="Times New Roman"/>
          <w:sz w:val="24"/>
          <w:szCs w:val="24"/>
        </w:rPr>
        <w:t xml:space="preserve"> 201</w:t>
      </w:r>
      <w:r w:rsidR="00254085">
        <w:rPr>
          <w:rFonts w:ascii="Times New Roman" w:hAnsi="Times New Roman" w:cs="Times New Roman"/>
          <w:sz w:val="24"/>
          <w:szCs w:val="24"/>
        </w:rPr>
        <w:t>5</w:t>
      </w:r>
      <w:r w:rsidR="00587CC3" w:rsidRPr="00486AFF">
        <w:rPr>
          <w:rFonts w:ascii="Times New Roman" w:hAnsi="Times New Roman" w:cs="Times New Roman"/>
          <w:sz w:val="24"/>
          <w:szCs w:val="24"/>
        </w:rPr>
        <w:t xml:space="preserve"> roku</w:t>
      </w:r>
      <w:r w:rsidR="00F35255">
        <w:rPr>
          <w:rFonts w:ascii="Times New Roman" w:hAnsi="Times New Roman" w:cs="Times New Roman"/>
          <w:sz w:val="24"/>
          <w:szCs w:val="24"/>
        </w:rPr>
        <w:t>.</w:t>
      </w:r>
    </w:p>
    <w:p w:rsidR="001C68A0" w:rsidRPr="00F35255" w:rsidRDefault="001C68A0" w:rsidP="00486AFF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255">
        <w:rPr>
          <w:rFonts w:ascii="Times New Roman" w:hAnsi="Times New Roman" w:cs="Times New Roman"/>
          <w:sz w:val="24"/>
          <w:szCs w:val="24"/>
        </w:rPr>
        <w:t>Projekt Programu został zamieszczany w Biuletynie Informacji Publicznej oraz na tablicy</w:t>
      </w:r>
      <w:r w:rsidR="00F35255">
        <w:rPr>
          <w:rFonts w:ascii="Times New Roman" w:hAnsi="Times New Roman" w:cs="Times New Roman"/>
          <w:sz w:val="24"/>
          <w:szCs w:val="24"/>
        </w:rPr>
        <w:t xml:space="preserve"> </w:t>
      </w:r>
      <w:r w:rsidRPr="00F35255">
        <w:rPr>
          <w:rFonts w:ascii="Times New Roman" w:hAnsi="Times New Roman" w:cs="Times New Roman"/>
          <w:sz w:val="24"/>
          <w:szCs w:val="24"/>
        </w:rPr>
        <w:t>ogłoszeń Urzędu Miejskiego w Łęknicy.</w:t>
      </w:r>
    </w:p>
    <w:p w:rsidR="00CA44F9" w:rsidRPr="001C68A0" w:rsidRDefault="00CA44F9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F35255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12</w:t>
      </w:r>
    </w:p>
    <w:p w:rsidR="001C68A0" w:rsidRPr="001C68A0" w:rsidRDefault="001C68A0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Tryb powoływania i zasady działania komisji konkursowych do opiniowania ofert</w:t>
      </w:r>
    </w:p>
    <w:p w:rsidR="001C68A0" w:rsidRDefault="001C68A0" w:rsidP="00CA44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w otwartych konkursach ofert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Komisje konkursowe powoływane są przez Burmistrza Łęknicy w celu opiniowania ofert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złożonych w otwartych konkursach.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Do każdego konkursu powoływana jest odrębna komisja konkursowa.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W skład komisji konkursowej wchodzą przedstawiciele Burmistrza Łęknicy oraz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przedstawiciele organizacji pozarządowych nie biorących udziału w konkursie.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W posiedzeniach komisji mogą uczestniczyć także osoby z głosem doradczym.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 xml:space="preserve">Komisja konkursowa powoływana jest </w:t>
      </w:r>
      <w:r w:rsidR="00B21A25" w:rsidRPr="00F36B8A">
        <w:rPr>
          <w:rFonts w:ascii="Times New Roman" w:hAnsi="Times New Roman" w:cs="Times New Roman"/>
          <w:sz w:val="24"/>
          <w:szCs w:val="24"/>
        </w:rPr>
        <w:t>z</w:t>
      </w:r>
      <w:r w:rsidRPr="00F36B8A">
        <w:rPr>
          <w:rFonts w:ascii="Times New Roman" w:hAnsi="Times New Roman" w:cs="Times New Roman"/>
          <w:sz w:val="24"/>
          <w:szCs w:val="24"/>
        </w:rPr>
        <w:t>arządzeniem Burmistrza Łęknicy po zamknięciu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konkursu.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Każdy z członków Komisji, a także osoby z głosem doradczym zobowiązane są do złożenia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oświadczenia na podstawie przepisów ustawy z dnia 14 czerwc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a 1960 r. - </w:t>
      </w:r>
      <w:r w:rsidR="00CA44F9" w:rsidRPr="00F36B8A">
        <w:rPr>
          <w:rFonts w:ascii="Times New Roman" w:hAnsi="Times New Roman" w:cs="Times New Roman"/>
          <w:sz w:val="24"/>
          <w:szCs w:val="24"/>
        </w:rPr>
        <w:lastRenderedPageBreak/>
        <w:t xml:space="preserve">Kodeks postępowania </w:t>
      </w:r>
      <w:r w:rsidRPr="00F36B8A">
        <w:rPr>
          <w:rFonts w:ascii="Times New Roman" w:hAnsi="Times New Roman" w:cs="Times New Roman"/>
          <w:sz w:val="24"/>
          <w:szCs w:val="24"/>
        </w:rPr>
        <w:t>administracyjnego (</w:t>
      </w:r>
      <w:proofErr w:type="spellStart"/>
      <w:r w:rsidR="00B21A25" w:rsidRPr="00F36B8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B21A25" w:rsidRPr="00F36B8A">
        <w:rPr>
          <w:rFonts w:ascii="Times New Roman" w:hAnsi="Times New Roman" w:cs="Times New Roman"/>
          <w:sz w:val="24"/>
          <w:szCs w:val="24"/>
        </w:rPr>
        <w:t xml:space="preserve">. </w:t>
      </w:r>
      <w:r w:rsidRPr="00F36B8A">
        <w:rPr>
          <w:rFonts w:ascii="Times New Roman" w:hAnsi="Times New Roman" w:cs="Times New Roman"/>
          <w:sz w:val="24"/>
          <w:szCs w:val="24"/>
        </w:rPr>
        <w:t>Dz. U. z 20</w:t>
      </w:r>
      <w:r w:rsidR="00BB3F94" w:rsidRPr="00F36B8A">
        <w:rPr>
          <w:rFonts w:ascii="Times New Roman" w:hAnsi="Times New Roman" w:cs="Times New Roman"/>
          <w:sz w:val="24"/>
          <w:szCs w:val="24"/>
        </w:rPr>
        <w:t>13</w:t>
      </w:r>
      <w:r w:rsidRPr="00F36B8A">
        <w:rPr>
          <w:rFonts w:ascii="Times New Roman" w:hAnsi="Times New Roman" w:cs="Times New Roman"/>
          <w:sz w:val="24"/>
          <w:szCs w:val="24"/>
        </w:rPr>
        <w:t xml:space="preserve"> r., poz. </w:t>
      </w:r>
      <w:r w:rsidR="00BB3F94" w:rsidRPr="00F36B8A">
        <w:rPr>
          <w:rFonts w:ascii="Times New Roman" w:hAnsi="Times New Roman" w:cs="Times New Roman"/>
          <w:sz w:val="24"/>
          <w:szCs w:val="24"/>
        </w:rPr>
        <w:t>267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). Zaistnienie jakiejkolwiek </w:t>
      </w:r>
      <w:r w:rsidRPr="00F36B8A">
        <w:rPr>
          <w:rFonts w:ascii="Times New Roman" w:hAnsi="Times New Roman" w:cs="Times New Roman"/>
          <w:sz w:val="24"/>
          <w:szCs w:val="24"/>
        </w:rPr>
        <w:t>z przesłanek, o której mowa w oświadczeniu, powoduje wyłączenie członka z prac Komisji.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W przypadku wyłączenia z postępowania lub nieobecności członków komisji, posiedzenie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odbywa się pod warunkiem, że bierze w nim udział co najmniej połowa składu komisji.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Udział w pracach komisji konkursowych jest nieodpłatny.</w:t>
      </w:r>
    </w:p>
    <w:p w:rsidR="001C68A0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Członkowie komisji wybierają spośród siebie przewodniczącego.</w:t>
      </w:r>
    </w:p>
    <w:p w:rsidR="001C68A0" w:rsidRPr="00F36B8A" w:rsidRDefault="001C68A0" w:rsidP="00F36B8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Komisja przystępując do oceny złożonych ofert, w pierwszej kolejności:</w:t>
      </w:r>
    </w:p>
    <w:p w:rsidR="001C68A0" w:rsidRDefault="001C68A0" w:rsidP="00F36B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dokonuje oceny ofert pod względem formalnym,</w:t>
      </w:r>
    </w:p>
    <w:p w:rsidR="001C68A0" w:rsidRPr="00F36B8A" w:rsidRDefault="001C68A0" w:rsidP="00F36B8A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odrzuca oferty nie spełniające formalnych w</w:t>
      </w:r>
      <w:r w:rsidR="00F36B8A">
        <w:rPr>
          <w:rFonts w:ascii="Times New Roman" w:hAnsi="Times New Roman" w:cs="Times New Roman"/>
          <w:sz w:val="24"/>
          <w:szCs w:val="24"/>
        </w:rPr>
        <w:t xml:space="preserve">arunków konkursu lub złożone po </w:t>
      </w:r>
      <w:r w:rsidRPr="00F36B8A">
        <w:rPr>
          <w:rFonts w:ascii="Times New Roman" w:hAnsi="Times New Roman" w:cs="Times New Roman"/>
          <w:sz w:val="24"/>
          <w:szCs w:val="24"/>
        </w:rPr>
        <w:t>terminie.</w:t>
      </w:r>
    </w:p>
    <w:p w:rsidR="001C68A0" w:rsidRPr="00F36B8A" w:rsidRDefault="001C68A0" w:rsidP="00F36B8A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Komisja konkursowa przy rozpatrywaniu ofert:</w:t>
      </w:r>
    </w:p>
    <w:p w:rsidR="001C68A0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ocenia możliwość realizacji zadania przez organizację pozarządową, w tym spełnienie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wymogów określonych w ogłoszeniu o otwartym konkursie ofert;</w:t>
      </w:r>
    </w:p>
    <w:p w:rsidR="001C68A0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ocenia przedstawioną kalkulację kosztów realizacji zadania,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 w tym w odniesieniu do zakresu </w:t>
      </w:r>
      <w:r w:rsidRPr="00F36B8A">
        <w:rPr>
          <w:rFonts w:ascii="Times New Roman" w:hAnsi="Times New Roman" w:cs="Times New Roman"/>
          <w:sz w:val="24"/>
          <w:szCs w:val="24"/>
        </w:rPr>
        <w:t>rzeczowego zadania;</w:t>
      </w:r>
    </w:p>
    <w:p w:rsidR="001C68A0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uwzględnia dotychczasowe doświadczenie przy realizacji z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adań zleconych biorąc pod uwagę </w:t>
      </w:r>
      <w:r w:rsidRPr="00F36B8A">
        <w:rPr>
          <w:rFonts w:ascii="Times New Roman" w:hAnsi="Times New Roman" w:cs="Times New Roman"/>
          <w:sz w:val="24"/>
          <w:szCs w:val="24"/>
        </w:rPr>
        <w:t>rzetelność i terminowość oraz sposób rozliczenia otrzymanych na ten cel środków;</w:t>
      </w:r>
    </w:p>
    <w:p w:rsidR="001C68A0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>ocenia proponowaną jakość wykonania zadania i kwalifikacje osób</w:t>
      </w:r>
      <w:r w:rsidR="00B21A25" w:rsidRPr="00F36B8A">
        <w:rPr>
          <w:rFonts w:ascii="Times New Roman" w:hAnsi="Times New Roman" w:cs="Times New Roman"/>
          <w:sz w:val="24"/>
          <w:szCs w:val="24"/>
        </w:rPr>
        <w:t>,</w:t>
      </w:r>
      <w:r w:rsidRPr="00F36B8A">
        <w:rPr>
          <w:rFonts w:ascii="Times New Roman" w:hAnsi="Times New Roman" w:cs="Times New Roman"/>
          <w:sz w:val="24"/>
          <w:szCs w:val="24"/>
        </w:rPr>
        <w:t xml:space="preserve"> przy udziale których</w:t>
      </w:r>
      <w:r w:rsidR="00F36B8A">
        <w:rPr>
          <w:rFonts w:ascii="Times New Roman" w:hAnsi="Times New Roman" w:cs="Times New Roman"/>
          <w:sz w:val="24"/>
          <w:szCs w:val="24"/>
        </w:rPr>
        <w:t xml:space="preserve"> </w:t>
      </w:r>
      <w:r w:rsidRPr="00F36B8A">
        <w:rPr>
          <w:rFonts w:ascii="Times New Roman" w:hAnsi="Times New Roman" w:cs="Times New Roman"/>
          <w:sz w:val="24"/>
          <w:szCs w:val="24"/>
        </w:rPr>
        <w:t>wnioskodawca będzie realizował zadanie publiczne;</w:t>
      </w:r>
    </w:p>
    <w:p w:rsidR="001C68A0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 xml:space="preserve">w przypadku zlecenia realizacji zadań publicznych w formie 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wspierania uwzględnia planowany </w:t>
      </w:r>
      <w:r w:rsidRPr="00F36B8A">
        <w:rPr>
          <w:rFonts w:ascii="Times New Roman" w:hAnsi="Times New Roman" w:cs="Times New Roman"/>
          <w:sz w:val="24"/>
          <w:szCs w:val="24"/>
        </w:rPr>
        <w:t>przez organizację pozarządową udział środków f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inansowych własnych lub środków </w:t>
      </w:r>
      <w:r w:rsidRPr="00F36B8A">
        <w:rPr>
          <w:rFonts w:ascii="Times New Roman" w:hAnsi="Times New Roman" w:cs="Times New Roman"/>
          <w:sz w:val="24"/>
          <w:szCs w:val="24"/>
        </w:rPr>
        <w:t>pochodzących z innych źródeł na realizację zadania publicznego</w:t>
      </w:r>
      <w:r w:rsidR="00B21A25" w:rsidRPr="00F36B8A">
        <w:rPr>
          <w:rFonts w:ascii="Times New Roman" w:hAnsi="Times New Roman" w:cs="Times New Roman"/>
          <w:sz w:val="24"/>
          <w:szCs w:val="24"/>
        </w:rPr>
        <w:t>;</w:t>
      </w:r>
    </w:p>
    <w:p w:rsidR="001C68A0" w:rsidRPr="00F36B8A" w:rsidRDefault="001C68A0" w:rsidP="00F36B8A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B8A">
        <w:rPr>
          <w:rFonts w:ascii="Times New Roman" w:hAnsi="Times New Roman" w:cs="Times New Roman"/>
          <w:sz w:val="24"/>
          <w:szCs w:val="24"/>
        </w:rPr>
        <w:t xml:space="preserve">uwzględnia planowany wkład rzeczowy, osobowy, w tym świadczenia wolontariuszy </w:t>
      </w:r>
      <w:r w:rsidR="00F36B8A">
        <w:rPr>
          <w:rFonts w:ascii="Times New Roman" w:hAnsi="Times New Roman" w:cs="Times New Roman"/>
          <w:sz w:val="24"/>
          <w:szCs w:val="24"/>
        </w:rPr>
        <w:br/>
      </w:r>
      <w:r w:rsidRPr="00F36B8A">
        <w:rPr>
          <w:rFonts w:ascii="Times New Roman" w:hAnsi="Times New Roman" w:cs="Times New Roman"/>
          <w:sz w:val="24"/>
          <w:szCs w:val="24"/>
        </w:rPr>
        <w:t>i</w:t>
      </w:r>
      <w:r w:rsidR="00CA44F9" w:rsidRPr="00F36B8A">
        <w:rPr>
          <w:rFonts w:ascii="Times New Roman" w:hAnsi="Times New Roman" w:cs="Times New Roman"/>
          <w:sz w:val="24"/>
          <w:szCs w:val="24"/>
        </w:rPr>
        <w:t xml:space="preserve"> pracę </w:t>
      </w:r>
      <w:r w:rsidRPr="00F36B8A">
        <w:rPr>
          <w:rFonts w:ascii="Times New Roman" w:hAnsi="Times New Roman" w:cs="Times New Roman"/>
          <w:sz w:val="24"/>
          <w:szCs w:val="24"/>
        </w:rPr>
        <w:t>społeczną członków.</w:t>
      </w:r>
    </w:p>
    <w:p w:rsidR="001C68A0" w:rsidRDefault="001C68A0" w:rsidP="00F36B8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t>Komisja ustalając propozycje kwot dotacji dla organizacji pozarządowych, które złożyły</w:t>
      </w:r>
      <w:r w:rsidR="007A5E17">
        <w:rPr>
          <w:rFonts w:ascii="Times New Roman" w:hAnsi="Times New Roman" w:cs="Times New Roman"/>
          <w:sz w:val="24"/>
          <w:szCs w:val="24"/>
        </w:rPr>
        <w:t xml:space="preserve"> </w:t>
      </w:r>
      <w:r w:rsidRPr="007A5E17">
        <w:rPr>
          <w:rFonts w:ascii="Times New Roman" w:hAnsi="Times New Roman" w:cs="Times New Roman"/>
          <w:sz w:val="24"/>
          <w:szCs w:val="24"/>
        </w:rPr>
        <w:t>ofertę w konkursie, uwzględnia wysokość środków publicznych przeznaczonych na realizację</w:t>
      </w:r>
      <w:r w:rsidR="007A5E17">
        <w:rPr>
          <w:rFonts w:ascii="Times New Roman" w:hAnsi="Times New Roman" w:cs="Times New Roman"/>
          <w:sz w:val="24"/>
          <w:szCs w:val="24"/>
        </w:rPr>
        <w:t xml:space="preserve"> </w:t>
      </w:r>
      <w:r w:rsidRPr="007A5E17">
        <w:rPr>
          <w:rFonts w:ascii="Times New Roman" w:hAnsi="Times New Roman" w:cs="Times New Roman"/>
          <w:sz w:val="24"/>
          <w:szCs w:val="24"/>
        </w:rPr>
        <w:t>zadania.</w:t>
      </w:r>
    </w:p>
    <w:p w:rsidR="001C68A0" w:rsidRPr="007A5E17" w:rsidRDefault="001C68A0" w:rsidP="00F36B8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t>Z przebiegu prac Komisji sporządza się dokumentację zawierającą:</w:t>
      </w:r>
    </w:p>
    <w:p w:rsidR="001C68A0" w:rsidRDefault="007A5E17" w:rsidP="007A5E17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Listę obecności,</w:t>
      </w:r>
    </w:p>
    <w:p w:rsidR="001C68A0" w:rsidRDefault="001C68A0" w:rsidP="00F36B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t>Karty oceny ofert,</w:t>
      </w:r>
    </w:p>
    <w:p w:rsidR="001C68A0" w:rsidRPr="007A5E17" w:rsidRDefault="001C68A0" w:rsidP="00F36B8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lastRenderedPageBreak/>
        <w:t>Protokół z prac Komisji zawierający w szczególności ilość złożonych w terminie ofert,</w:t>
      </w:r>
      <w:r w:rsidR="007A5E17">
        <w:rPr>
          <w:rFonts w:ascii="Times New Roman" w:hAnsi="Times New Roman" w:cs="Times New Roman"/>
          <w:sz w:val="24"/>
          <w:szCs w:val="24"/>
        </w:rPr>
        <w:t xml:space="preserve"> </w:t>
      </w:r>
      <w:r w:rsidRPr="007A5E17">
        <w:rPr>
          <w:rFonts w:ascii="Times New Roman" w:hAnsi="Times New Roman" w:cs="Times New Roman"/>
          <w:sz w:val="24"/>
          <w:szCs w:val="24"/>
        </w:rPr>
        <w:t>uzasadnienie wyboru lub odrzucenia ofert uczestniczących w postępowaniu konkursowym oraz propozycje kwot dotacji dla wybranych ofert.</w:t>
      </w:r>
    </w:p>
    <w:p w:rsidR="001C68A0" w:rsidRDefault="001C68A0" w:rsidP="007A5E17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t>Protokół z przebiegu prac komisji przedstawia się Burmistrzowi Łęknicy.</w:t>
      </w:r>
    </w:p>
    <w:p w:rsidR="001C68A0" w:rsidRPr="007A5E17" w:rsidRDefault="001C68A0" w:rsidP="00F36B8A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E17">
        <w:rPr>
          <w:rFonts w:ascii="Times New Roman" w:hAnsi="Times New Roman" w:cs="Times New Roman"/>
          <w:sz w:val="24"/>
          <w:szCs w:val="24"/>
        </w:rPr>
        <w:t>Ostateczną decyzję w sprawie wyboru ofert oraz wysokości dotacji podejmuje Burmistrz</w:t>
      </w:r>
      <w:r w:rsidR="007A5E17">
        <w:rPr>
          <w:rFonts w:ascii="Times New Roman" w:hAnsi="Times New Roman" w:cs="Times New Roman"/>
          <w:sz w:val="24"/>
          <w:szCs w:val="24"/>
        </w:rPr>
        <w:t xml:space="preserve"> </w:t>
      </w:r>
      <w:r w:rsidRPr="007A5E17">
        <w:rPr>
          <w:rFonts w:ascii="Times New Roman" w:hAnsi="Times New Roman" w:cs="Times New Roman"/>
          <w:sz w:val="24"/>
          <w:szCs w:val="24"/>
        </w:rPr>
        <w:t>w oparciu o protokół komisji.</w:t>
      </w:r>
    </w:p>
    <w:p w:rsidR="00254085" w:rsidRDefault="00254085" w:rsidP="00F36B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254085" w:rsidRDefault="00254085" w:rsidP="00254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C68A0"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§ 2. </w:t>
      </w:r>
      <w:r w:rsidR="001C68A0" w:rsidRPr="001C68A0">
        <w:rPr>
          <w:rFonts w:ascii="Times New Roman" w:hAnsi="Times New Roman" w:cs="Times New Roman"/>
          <w:sz w:val="24"/>
          <w:szCs w:val="24"/>
        </w:rPr>
        <w:t>Wykonanie uchwały powierza się Burmistrzowi Łęknicy.</w:t>
      </w:r>
    </w:p>
    <w:p w:rsidR="00254085" w:rsidRPr="00254085" w:rsidRDefault="00254085" w:rsidP="002540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B21A25" w:rsidRPr="00054025" w:rsidRDefault="00566486" w:rsidP="000540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C68A0" w:rsidRPr="001C68A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54025" w:rsidRPr="00054025">
        <w:rPr>
          <w:rFonts w:ascii="Times New Roman" w:hAnsi="Times New Roman" w:cs="Times New Roman"/>
          <w:bCs/>
          <w:sz w:val="24"/>
          <w:szCs w:val="24"/>
        </w:rPr>
        <w:t>Uchwała wchodzi w życie po upływie 14 dni od dnia jej ogłoszenia w Dzienniku Urzędowym Województwa Lubuskiego.</w:t>
      </w:r>
    </w:p>
    <w:p w:rsidR="00CA44F9" w:rsidRPr="001C68A0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Przewodniczący Rady</w:t>
      </w:r>
    </w:p>
    <w:p w:rsidR="001C68A0" w:rsidRPr="001C68A0" w:rsidRDefault="00254085" w:rsidP="001C68A0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Andrzej Marszałek</w:t>
      </w: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44F9" w:rsidRDefault="00CA44F9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232A" w:rsidRDefault="009D232A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C68A0" w:rsidRPr="001C68A0" w:rsidRDefault="001C68A0" w:rsidP="001C68A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63AF" w:rsidRDefault="00CC63AF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63AF" w:rsidRDefault="00CC63AF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A4" w:rsidRDefault="008047A4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68A0">
        <w:rPr>
          <w:rFonts w:ascii="Times New Roman" w:hAnsi="Times New Roman" w:cs="Times New Roman"/>
          <w:b/>
          <w:bCs/>
          <w:sz w:val="24"/>
          <w:szCs w:val="24"/>
        </w:rPr>
        <w:t>Uzasadnienie</w:t>
      </w:r>
    </w:p>
    <w:p w:rsidR="00CC63AF" w:rsidRPr="001C68A0" w:rsidRDefault="00CC63AF" w:rsidP="008047A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A4" w:rsidRPr="001C68A0" w:rsidRDefault="008047A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Uchwalenie rocznego programu współpracy Gminy Łęknica z organizacjami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pozarządowymi oraz innymi uprawnionymi podmiotami prowadzącymi działalność pożytku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publicznego stanowi wypełnienie obligatoryjnego zapisu Ustawy z dnia 24 kwietnia 2003r.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="00CC63AF">
        <w:rPr>
          <w:rFonts w:ascii="Times New Roman" w:hAnsi="Times New Roman" w:cs="Times New Roman"/>
          <w:sz w:val="24"/>
          <w:szCs w:val="24"/>
        </w:rPr>
        <w:br/>
      </w:r>
      <w:r w:rsidRPr="001C68A0">
        <w:rPr>
          <w:rFonts w:ascii="Times New Roman" w:hAnsi="Times New Roman" w:cs="Times New Roman"/>
          <w:sz w:val="24"/>
          <w:szCs w:val="24"/>
        </w:rPr>
        <w:t>o działalności pożytku publicznego i o wolontariacie (</w:t>
      </w:r>
      <w:r w:rsidR="006C6534">
        <w:rPr>
          <w:rFonts w:ascii="Times New Roman" w:hAnsi="Times New Roman" w:cs="Times New Roman"/>
          <w:sz w:val="24"/>
          <w:szCs w:val="24"/>
        </w:rPr>
        <w:t xml:space="preserve">t. j. </w:t>
      </w:r>
      <w:r w:rsidRPr="001C68A0">
        <w:rPr>
          <w:rFonts w:ascii="Times New Roman" w:hAnsi="Times New Roman" w:cs="Times New Roman"/>
          <w:sz w:val="24"/>
          <w:szCs w:val="24"/>
        </w:rPr>
        <w:t>Dz. U. z 2</w:t>
      </w:r>
      <w:r w:rsidR="006C6534">
        <w:rPr>
          <w:rFonts w:ascii="Times New Roman" w:hAnsi="Times New Roman" w:cs="Times New Roman"/>
          <w:sz w:val="24"/>
          <w:szCs w:val="24"/>
        </w:rPr>
        <w:t>014</w:t>
      </w:r>
      <w:r>
        <w:rPr>
          <w:rFonts w:ascii="Times New Roman" w:hAnsi="Times New Roman" w:cs="Times New Roman"/>
          <w:sz w:val="24"/>
          <w:szCs w:val="24"/>
        </w:rPr>
        <w:t>r. poz. 1</w:t>
      </w:r>
      <w:r w:rsidR="006C6534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68A0">
        <w:rPr>
          <w:rFonts w:ascii="Times New Roman" w:hAnsi="Times New Roman" w:cs="Times New Roman"/>
          <w:sz w:val="24"/>
          <w:szCs w:val="24"/>
        </w:rPr>
        <w:t>zm.).</w:t>
      </w:r>
    </w:p>
    <w:p w:rsidR="00254085" w:rsidRDefault="008047A4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Program był konsultowany zgodnie z § 4 ust. 1 pkt 1 uchwały Nr XLVI/261/2010 Rady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Miejskiej w Łęknicy z dnia 28 września 2010 r. w sprawie określenia szczegółowego sposobu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konsultowania z Radą Działalności Pożytku Publicznego lub organizacjami pozarządowymi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i podmiotami, o których mowa w art. 3 ust. 3 ustawy o działalności pożytku publicznego i o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wolontariacie projektów aktów prawa miejscowego w dziedzinach dotyczących działalności</w:t>
      </w:r>
      <w:r w:rsidR="00CC63AF">
        <w:rPr>
          <w:rFonts w:ascii="Times New Roman" w:hAnsi="Times New Roman" w:cs="Times New Roman"/>
          <w:sz w:val="24"/>
          <w:szCs w:val="24"/>
        </w:rPr>
        <w:t xml:space="preserve"> </w:t>
      </w:r>
      <w:r w:rsidRPr="001C68A0">
        <w:rPr>
          <w:rFonts w:ascii="Times New Roman" w:hAnsi="Times New Roman" w:cs="Times New Roman"/>
          <w:sz w:val="24"/>
          <w:szCs w:val="24"/>
        </w:rPr>
        <w:t>statutow</w:t>
      </w:r>
      <w:r>
        <w:rPr>
          <w:rFonts w:ascii="Times New Roman" w:hAnsi="Times New Roman" w:cs="Times New Roman"/>
          <w:sz w:val="24"/>
          <w:szCs w:val="24"/>
        </w:rPr>
        <w:t xml:space="preserve">ej tych organizacji w </w:t>
      </w:r>
      <w:r w:rsidR="006C6534">
        <w:rPr>
          <w:rFonts w:ascii="Times New Roman" w:hAnsi="Times New Roman" w:cs="Times New Roman"/>
          <w:sz w:val="24"/>
          <w:szCs w:val="24"/>
        </w:rPr>
        <w:t xml:space="preserve">dniu </w:t>
      </w:r>
      <w:r w:rsidR="00B749CF">
        <w:rPr>
          <w:rFonts w:ascii="Times New Roman" w:hAnsi="Times New Roman" w:cs="Times New Roman"/>
          <w:sz w:val="24"/>
          <w:szCs w:val="24"/>
        </w:rPr>
        <w:t>23</w:t>
      </w:r>
      <w:r w:rsidR="006C6534">
        <w:rPr>
          <w:rFonts w:ascii="Times New Roman" w:hAnsi="Times New Roman" w:cs="Times New Roman"/>
          <w:sz w:val="24"/>
          <w:szCs w:val="24"/>
        </w:rPr>
        <w:t xml:space="preserve"> </w:t>
      </w:r>
      <w:r w:rsidR="00254085">
        <w:rPr>
          <w:rFonts w:ascii="Times New Roman" w:hAnsi="Times New Roman" w:cs="Times New Roman"/>
          <w:sz w:val="24"/>
          <w:szCs w:val="24"/>
        </w:rPr>
        <w:t>listopada</w:t>
      </w:r>
      <w:r w:rsidR="006C6534">
        <w:rPr>
          <w:rFonts w:ascii="Times New Roman" w:hAnsi="Times New Roman" w:cs="Times New Roman"/>
          <w:sz w:val="24"/>
          <w:szCs w:val="24"/>
        </w:rPr>
        <w:t xml:space="preserve"> 201</w:t>
      </w:r>
      <w:r w:rsidR="00B749CF">
        <w:rPr>
          <w:rFonts w:ascii="Times New Roman" w:hAnsi="Times New Roman" w:cs="Times New Roman"/>
          <w:sz w:val="24"/>
          <w:szCs w:val="24"/>
        </w:rPr>
        <w:t>5</w:t>
      </w:r>
      <w:r w:rsidRPr="00587CC3">
        <w:rPr>
          <w:rFonts w:ascii="Times New Roman" w:hAnsi="Times New Roman" w:cs="Times New Roman"/>
          <w:sz w:val="24"/>
          <w:szCs w:val="24"/>
        </w:rPr>
        <w:t xml:space="preserve"> roku</w:t>
      </w:r>
      <w:r w:rsidR="009C251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4085" w:rsidRDefault="00254085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9CF" w:rsidRDefault="009C251E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4085">
        <w:rPr>
          <w:rFonts w:ascii="Times New Roman" w:hAnsi="Times New Roman" w:cs="Times New Roman"/>
          <w:color w:val="FF0000"/>
          <w:sz w:val="24"/>
          <w:szCs w:val="24"/>
        </w:rPr>
        <w:t>Przedstawiciele organizacji</w:t>
      </w:r>
      <w:r w:rsidR="00B749CF">
        <w:rPr>
          <w:rFonts w:ascii="Times New Roman" w:hAnsi="Times New Roman" w:cs="Times New Roman"/>
          <w:color w:val="FF0000"/>
          <w:sz w:val="24"/>
          <w:szCs w:val="24"/>
        </w:rPr>
        <w:t xml:space="preserve"> wnieśli następujące uwagi</w:t>
      </w:r>
      <w:r w:rsidR="00254085" w:rsidRPr="00254085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="00B749CF">
        <w:rPr>
          <w:rFonts w:ascii="Times New Roman" w:hAnsi="Times New Roman" w:cs="Times New Roman"/>
          <w:color w:val="FF0000"/>
          <w:sz w:val="24"/>
          <w:szCs w:val="24"/>
        </w:rPr>
        <w:t>……………………..</w:t>
      </w:r>
      <w:r w:rsidRPr="0025408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54085" w:rsidRPr="00B749CF" w:rsidRDefault="00CA6648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749CF">
        <w:rPr>
          <w:rFonts w:ascii="Times New Roman" w:hAnsi="Times New Roman" w:cs="Times New Roman"/>
          <w:i/>
          <w:color w:val="FF0000"/>
          <w:sz w:val="24"/>
          <w:szCs w:val="24"/>
        </w:rPr>
        <w:t>Przedstawiciele organizacji nie wnieśli uwag.</w:t>
      </w:r>
      <w:r w:rsidR="00CC63AF" w:rsidRPr="00B749C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:rsidR="00254085" w:rsidRDefault="00254085" w:rsidP="00CC63A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47A4" w:rsidRPr="001C68A0" w:rsidRDefault="008047A4" w:rsidP="0025408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68A0">
        <w:rPr>
          <w:rFonts w:ascii="Times New Roman" w:hAnsi="Times New Roman" w:cs="Times New Roman"/>
          <w:sz w:val="24"/>
          <w:szCs w:val="24"/>
        </w:rPr>
        <w:t>Wobec powyższego proszę o podjęcie uchwały.</w:t>
      </w:r>
    </w:p>
    <w:p w:rsidR="00A340E7" w:rsidRPr="001C68A0" w:rsidRDefault="00EB16A1" w:rsidP="001C68A0">
      <w:pPr>
        <w:rPr>
          <w:rFonts w:ascii="Times New Roman" w:hAnsi="Times New Roman" w:cs="Times New Roman"/>
          <w:sz w:val="24"/>
          <w:szCs w:val="24"/>
        </w:rPr>
      </w:pPr>
    </w:p>
    <w:sectPr w:rsidR="00A340E7" w:rsidRPr="001C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448"/>
    <w:multiLevelType w:val="hybridMultilevel"/>
    <w:tmpl w:val="B4AA6B12"/>
    <w:lvl w:ilvl="0" w:tplc="1DC460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7D39"/>
    <w:multiLevelType w:val="hybridMultilevel"/>
    <w:tmpl w:val="A732BF1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4C1843"/>
    <w:multiLevelType w:val="hybridMultilevel"/>
    <w:tmpl w:val="D6F294BE"/>
    <w:lvl w:ilvl="0" w:tplc="0EF08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54E6"/>
    <w:multiLevelType w:val="hybridMultilevel"/>
    <w:tmpl w:val="9390AA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AA21F09"/>
    <w:multiLevelType w:val="hybridMultilevel"/>
    <w:tmpl w:val="9DB8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84D86"/>
    <w:multiLevelType w:val="hybridMultilevel"/>
    <w:tmpl w:val="DFB6CBC6"/>
    <w:lvl w:ilvl="0" w:tplc="26BC49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992741"/>
    <w:multiLevelType w:val="hybridMultilevel"/>
    <w:tmpl w:val="541C07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46C07"/>
    <w:multiLevelType w:val="hybridMultilevel"/>
    <w:tmpl w:val="47A854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0C1E0A"/>
    <w:multiLevelType w:val="hybridMultilevel"/>
    <w:tmpl w:val="3DF06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10AFE"/>
    <w:multiLevelType w:val="hybridMultilevel"/>
    <w:tmpl w:val="15085A8E"/>
    <w:lvl w:ilvl="0" w:tplc="4F028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6B23FD"/>
    <w:multiLevelType w:val="hybridMultilevel"/>
    <w:tmpl w:val="1BFC050C"/>
    <w:lvl w:ilvl="0" w:tplc="F154B1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2D4053"/>
    <w:multiLevelType w:val="hybridMultilevel"/>
    <w:tmpl w:val="E6CCA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1C30C1"/>
    <w:multiLevelType w:val="hybridMultilevel"/>
    <w:tmpl w:val="12A216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D06BA"/>
    <w:multiLevelType w:val="hybridMultilevel"/>
    <w:tmpl w:val="66C87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00305"/>
    <w:multiLevelType w:val="hybridMultilevel"/>
    <w:tmpl w:val="26E0E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95B9D"/>
    <w:multiLevelType w:val="hybridMultilevel"/>
    <w:tmpl w:val="C35428C8"/>
    <w:lvl w:ilvl="0" w:tplc="DD8CE55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B02F1A"/>
    <w:multiLevelType w:val="hybridMultilevel"/>
    <w:tmpl w:val="640482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CF09C2"/>
    <w:multiLevelType w:val="hybridMultilevel"/>
    <w:tmpl w:val="BA3E8EDE"/>
    <w:lvl w:ilvl="0" w:tplc="436AB06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ED127F"/>
    <w:multiLevelType w:val="hybridMultilevel"/>
    <w:tmpl w:val="205AA520"/>
    <w:lvl w:ilvl="0" w:tplc="27B481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016D51"/>
    <w:multiLevelType w:val="hybridMultilevel"/>
    <w:tmpl w:val="F6465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5907A8"/>
    <w:multiLevelType w:val="hybridMultilevel"/>
    <w:tmpl w:val="EF3C99F4"/>
    <w:lvl w:ilvl="0" w:tplc="1DC460D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64507"/>
    <w:multiLevelType w:val="hybridMultilevel"/>
    <w:tmpl w:val="E084A20A"/>
    <w:lvl w:ilvl="0" w:tplc="E9DE9ABA">
      <w:start w:val="1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F4CC7"/>
    <w:multiLevelType w:val="hybridMultilevel"/>
    <w:tmpl w:val="71A65D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3C4884"/>
    <w:multiLevelType w:val="hybridMultilevel"/>
    <w:tmpl w:val="012C6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924787"/>
    <w:multiLevelType w:val="hybridMultilevel"/>
    <w:tmpl w:val="E3FCD28A"/>
    <w:lvl w:ilvl="0" w:tplc="6F22FC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130BED"/>
    <w:multiLevelType w:val="hybridMultilevel"/>
    <w:tmpl w:val="7A78D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D72772"/>
    <w:multiLevelType w:val="hybridMultilevel"/>
    <w:tmpl w:val="77F44DDE"/>
    <w:lvl w:ilvl="0" w:tplc="8F7E7F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F14FB"/>
    <w:multiLevelType w:val="hybridMultilevel"/>
    <w:tmpl w:val="44A278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330D09"/>
    <w:multiLevelType w:val="hybridMultilevel"/>
    <w:tmpl w:val="911ED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BC0EEB"/>
    <w:multiLevelType w:val="hybridMultilevel"/>
    <w:tmpl w:val="B7EEDBDA"/>
    <w:lvl w:ilvl="0" w:tplc="F2B478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676643A"/>
    <w:multiLevelType w:val="hybridMultilevel"/>
    <w:tmpl w:val="87CAB5AC"/>
    <w:lvl w:ilvl="0" w:tplc="194E4B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73F79EE"/>
    <w:multiLevelType w:val="hybridMultilevel"/>
    <w:tmpl w:val="D6F28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040F58"/>
    <w:multiLevelType w:val="hybridMultilevel"/>
    <w:tmpl w:val="94CE231C"/>
    <w:lvl w:ilvl="0" w:tplc="384E87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3C86FC8"/>
    <w:multiLevelType w:val="hybridMultilevel"/>
    <w:tmpl w:val="19285234"/>
    <w:lvl w:ilvl="0" w:tplc="FCA28B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D47EF9"/>
    <w:multiLevelType w:val="hybridMultilevel"/>
    <w:tmpl w:val="B3E84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3C7EDD"/>
    <w:multiLevelType w:val="hybridMultilevel"/>
    <w:tmpl w:val="34F64FD8"/>
    <w:lvl w:ilvl="0" w:tplc="94F627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9777114"/>
    <w:multiLevelType w:val="hybridMultilevel"/>
    <w:tmpl w:val="012C6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3142F"/>
    <w:multiLevelType w:val="hybridMultilevel"/>
    <w:tmpl w:val="9F04E3BA"/>
    <w:lvl w:ilvl="0" w:tplc="F6C697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5E6632"/>
    <w:multiLevelType w:val="hybridMultilevel"/>
    <w:tmpl w:val="B34AD32E"/>
    <w:lvl w:ilvl="0" w:tplc="1DC460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03F2C7F"/>
    <w:multiLevelType w:val="hybridMultilevel"/>
    <w:tmpl w:val="32B2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D51273"/>
    <w:multiLevelType w:val="hybridMultilevel"/>
    <w:tmpl w:val="FDD0D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E2A6A"/>
    <w:multiLevelType w:val="hybridMultilevel"/>
    <w:tmpl w:val="52166FF2"/>
    <w:lvl w:ilvl="0" w:tplc="0902FB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7F85A4B"/>
    <w:multiLevelType w:val="hybridMultilevel"/>
    <w:tmpl w:val="581EC8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6424E3"/>
    <w:multiLevelType w:val="hybridMultilevel"/>
    <w:tmpl w:val="B14EAF76"/>
    <w:lvl w:ilvl="0" w:tplc="EA06A6E2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A71152"/>
    <w:multiLevelType w:val="hybridMultilevel"/>
    <w:tmpl w:val="A1584B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6153BD"/>
    <w:multiLevelType w:val="hybridMultilevel"/>
    <w:tmpl w:val="EDD49210"/>
    <w:lvl w:ilvl="0" w:tplc="0EF086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32100FE"/>
    <w:multiLevelType w:val="hybridMultilevel"/>
    <w:tmpl w:val="80A81F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87655"/>
    <w:multiLevelType w:val="hybridMultilevel"/>
    <w:tmpl w:val="C72A3086"/>
    <w:lvl w:ilvl="0" w:tplc="366C18F6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C116277"/>
    <w:multiLevelType w:val="hybridMultilevel"/>
    <w:tmpl w:val="99909208"/>
    <w:lvl w:ilvl="0" w:tplc="BC3CB97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9"/>
  </w:num>
  <w:num w:numId="5">
    <w:abstractNumId w:val="1"/>
  </w:num>
  <w:num w:numId="6">
    <w:abstractNumId w:val="13"/>
  </w:num>
  <w:num w:numId="7">
    <w:abstractNumId w:val="33"/>
  </w:num>
  <w:num w:numId="8">
    <w:abstractNumId w:val="35"/>
  </w:num>
  <w:num w:numId="9">
    <w:abstractNumId w:val="46"/>
  </w:num>
  <w:num w:numId="10">
    <w:abstractNumId w:val="37"/>
  </w:num>
  <w:num w:numId="11">
    <w:abstractNumId w:val="14"/>
  </w:num>
  <w:num w:numId="12">
    <w:abstractNumId w:val="30"/>
  </w:num>
  <w:num w:numId="13">
    <w:abstractNumId w:val="19"/>
  </w:num>
  <w:num w:numId="14">
    <w:abstractNumId w:val="11"/>
  </w:num>
  <w:num w:numId="15">
    <w:abstractNumId w:val="6"/>
  </w:num>
  <w:num w:numId="16">
    <w:abstractNumId w:val="18"/>
  </w:num>
  <w:num w:numId="17">
    <w:abstractNumId w:val="39"/>
  </w:num>
  <w:num w:numId="18">
    <w:abstractNumId w:val="16"/>
  </w:num>
  <w:num w:numId="19">
    <w:abstractNumId w:val="5"/>
  </w:num>
  <w:num w:numId="20">
    <w:abstractNumId w:val="38"/>
  </w:num>
  <w:num w:numId="21">
    <w:abstractNumId w:val="24"/>
  </w:num>
  <w:num w:numId="22">
    <w:abstractNumId w:val="10"/>
  </w:num>
  <w:num w:numId="23">
    <w:abstractNumId w:val="4"/>
  </w:num>
  <w:num w:numId="24">
    <w:abstractNumId w:val="32"/>
  </w:num>
  <w:num w:numId="25">
    <w:abstractNumId w:val="48"/>
  </w:num>
  <w:num w:numId="26">
    <w:abstractNumId w:val="23"/>
  </w:num>
  <w:num w:numId="27">
    <w:abstractNumId w:val="31"/>
  </w:num>
  <w:num w:numId="28">
    <w:abstractNumId w:val="22"/>
  </w:num>
  <w:num w:numId="29">
    <w:abstractNumId w:val="34"/>
  </w:num>
  <w:num w:numId="30">
    <w:abstractNumId w:val="25"/>
  </w:num>
  <w:num w:numId="31">
    <w:abstractNumId w:val="8"/>
  </w:num>
  <w:num w:numId="32">
    <w:abstractNumId w:val="28"/>
  </w:num>
  <w:num w:numId="33">
    <w:abstractNumId w:val="45"/>
  </w:num>
  <w:num w:numId="34">
    <w:abstractNumId w:val="2"/>
  </w:num>
  <w:num w:numId="35">
    <w:abstractNumId w:val="9"/>
  </w:num>
  <w:num w:numId="36">
    <w:abstractNumId w:val="36"/>
  </w:num>
  <w:num w:numId="37">
    <w:abstractNumId w:val="27"/>
  </w:num>
  <w:num w:numId="38">
    <w:abstractNumId w:val="15"/>
  </w:num>
  <w:num w:numId="39">
    <w:abstractNumId w:val="41"/>
  </w:num>
  <w:num w:numId="40">
    <w:abstractNumId w:val="17"/>
  </w:num>
  <w:num w:numId="41">
    <w:abstractNumId w:val="12"/>
  </w:num>
  <w:num w:numId="42">
    <w:abstractNumId w:val="26"/>
  </w:num>
  <w:num w:numId="43">
    <w:abstractNumId w:val="47"/>
  </w:num>
  <w:num w:numId="44">
    <w:abstractNumId w:val="7"/>
  </w:num>
  <w:num w:numId="45">
    <w:abstractNumId w:val="0"/>
  </w:num>
  <w:num w:numId="46">
    <w:abstractNumId w:val="43"/>
  </w:num>
  <w:num w:numId="47">
    <w:abstractNumId w:val="42"/>
  </w:num>
  <w:num w:numId="48">
    <w:abstractNumId w:val="20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A0"/>
    <w:rsid w:val="00054025"/>
    <w:rsid w:val="000E621B"/>
    <w:rsid w:val="00127695"/>
    <w:rsid w:val="00195FF0"/>
    <w:rsid w:val="001C68A0"/>
    <w:rsid w:val="001E3897"/>
    <w:rsid w:val="001F72CB"/>
    <w:rsid w:val="00254085"/>
    <w:rsid w:val="002D241C"/>
    <w:rsid w:val="0033609E"/>
    <w:rsid w:val="003E0746"/>
    <w:rsid w:val="004004C4"/>
    <w:rsid w:val="00452649"/>
    <w:rsid w:val="00486AFF"/>
    <w:rsid w:val="004E0C0B"/>
    <w:rsid w:val="00505838"/>
    <w:rsid w:val="00566486"/>
    <w:rsid w:val="00580A52"/>
    <w:rsid w:val="00587CC3"/>
    <w:rsid w:val="00587FAA"/>
    <w:rsid w:val="006C6534"/>
    <w:rsid w:val="00707A5B"/>
    <w:rsid w:val="00771A70"/>
    <w:rsid w:val="007A5E17"/>
    <w:rsid w:val="007D5638"/>
    <w:rsid w:val="00801F12"/>
    <w:rsid w:val="008047A4"/>
    <w:rsid w:val="008168D4"/>
    <w:rsid w:val="00975AAB"/>
    <w:rsid w:val="009C251E"/>
    <w:rsid w:val="009D232A"/>
    <w:rsid w:val="00A27803"/>
    <w:rsid w:val="00B21A25"/>
    <w:rsid w:val="00B749CF"/>
    <w:rsid w:val="00BB3F94"/>
    <w:rsid w:val="00BC388F"/>
    <w:rsid w:val="00BC4828"/>
    <w:rsid w:val="00C53A33"/>
    <w:rsid w:val="00C75F11"/>
    <w:rsid w:val="00C81348"/>
    <w:rsid w:val="00CA44F9"/>
    <w:rsid w:val="00CA6648"/>
    <w:rsid w:val="00CC63AF"/>
    <w:rsid w:val="00CD5C23"/>
    <w:rsid w:val="00E00405"/>
    <w:rsid w:val="00EB16A1"/>
    <w:rsid w:val="00F04158"/>
    <w:rsid w:val="00F05B12"/>
    <w:rsid w:val="00F35255"/>
    <w:rsid w:val="00F36B8A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Joanna</cp:lastModifiedBy>
  <cp:revision>2</cp:revision>
  <cp:lastPrinted>2015-11-06T13:37:00Z</cp:lastPrinted>
  <dcterms:created xsi:type="dcterms:W3CDTF">2015-11-10T10:14:00Z</dcterms:created>
  <dcterms:modified xsi:type="dcterms:W3CDTF">2015-11-10T10:14:00Z</dcterms:modified>
</cp:coreProperties>
</file>