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516611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1A5E75">
        <w:rPr>
          <w:rFonts w:asciiTheme="minorHAnsi" w:hAnsiTheme="minorHAnsi" w:cs="Arial"/>
          <w:sz w:val="22"/>
          <w:szCs w:val="22"/>
        </w:rPr>
        <w:t>RGN.271.25</w:t>
      </w:r>
      <w:bookmarkStart w:id="0" w:name="_GoBack"/>
      <w:bookmarkEnd w:id="0"/>
      <w:r w:rsidR="009A2892">
        <w:rPr>
          <w:rFonts w:asciiTheme="minorHAnsi" w:hAnsiTheme="minorHAnsi" w:cs="Arial"/>
          <w:sz w:val="22"/>
          <w:szCs w:val="22"/>
        </w:rPr>
        <w:t>.2023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="009316DE">
        <w:rPr>
          <w:rFonts w:asciiTheme="minorHAnsi" w:hAnsiTheme="minorHAnsi" w:cs="Arial"/>
          <w:sz w:val="22"/>
          <w:szCs w:val="22"/>
        </w:rPr>
        <w:t>pn.</w:t>
      </w:r>
      <w:r w:rsidRPr="002F4FB2">
        <w:rPr>
          <w:rFonts w:asciiTheme="minorHAnsi" w:hAnsiTheme="minorHAnsi" w:cs="Arial"/>
          <w:sz w:val="22"/>
          <w:szCs w:val="22"/>
        </w:rPr>
        <w:t xml:space="preserve"> </w:t>
      </w:r>
      <w:r w:rsidR="009316DE" w:rsidRPr="009316DE">
        <w:rPr>
          <w:rFonts w:asciiTheme="minorHAnsi" w:hAnsiTheme="minorHAnsi" w:cs="Arial"/>
          <w:i/>
          <w:sz w:val="22"/>
          <w:szCs w:val="22"/>
        </w:rPr>
        <w:t>M</w:t>
      </w:r>
      <w:r w:rsidR="009A2892" w:rsidRPr="009316DE">
        <w:rPr>
          <w:rFonts w:asciiTheme="minorHAnsi" w:hAnsiTheme="minorHAnsi" w:cstheme="minorHAnsi"/>
          <w:i/>
          <w:sz w:val="22"/>
          <w:szCs w:val="22"/>
        </w:rPr>
        <w:t>ontaż opraw oświetlenia wewnętrznego w budynku przy ul. Wojska Polskiego 19A w Łęknicy</w:t>
      </w:r>
      <w:r w:rsidR="009A2892">
        <w:rPr>
          <w:rFonts w:asciiTheme="minorHAnsi" w:hAnsiTheme="minorHAnsi" w:cstheme="minorHAnsi"/>
          <w:sz w:val="22"/>
          <w:szCs w:val="22"/>
        </w:rPr>
        <w:t>:</w:t>
      </w:r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A2892">
        <w:rPr>
          <w:rFonts w:asciiTheme="minorHAnsi" w:hAnsiTheme="minorHAnsi" w:cs="Arial"/>
          <w:sz w:val="22"/>
          <w:szCs w:val="22"/>
        </w:rPr>
        <w:t>Oferuję</w:t>
      </w:r>
      <w:r w:rsidRPr="002F4FB2">
        <w:rPr>
          <w:rFonts w:asciiTheme="minorHAnsi" w:hAnsiTheme="minorHAnsi" w:cs="Arial"/>
          <w:sz w:val="22"/>
          <w:szCs w:val="22"/>
        </w:rPr>
        <w:t xml:space="preserve">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</w:t>
      </w:r>
      <w:r w:rsidR="009A2892"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….......................................................................................................................zł)</w:t>
      </w:r>
      <w:r w:rsidR="007411AF">
        <w:rPr>
          <w:rFonts w:asciiTheme="minorHAnsi" w:hAnsiTheme="minorHAnsi" w:cs="Arial"/>
          <w:sz w:val="22"/>
          <w:szCs w:val="22"/>
        </w:rPr>
        <w:t xml:space="preserve">, w tym </w:t>
      </w:r>
      <w:r w:rsidR="009A2892">
        <w:rPr>
          <w:rFonts w:asciiTheme="minorHAnsi" w:hAnsiTheme="minorHAnsi" w:cs="Arial"/>
          <w:sz w:val="22"/>
          <w:szCs w:val="22"/>
        </w:rPr>
        <w:t xml:space="preserve">cena ryczałtowa netto………………….. oraz </w:t>
      </w:r>
      <w:r w:rsidR="007411AF">
        <w:rPr>
          <w:rFonts w:asciiTheme="minorHAnsi" w:hAnsiTheme="minorHAnsi" w:cs="Arial"/>
          <w:sz w:val="22"/>
          <w:szCs w:val="22"/>
        </w:rPr>
        <w:t>podatek VAT …………….% w kwocie ……………………………………….. zł.</w:t>
      </w: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4D6090" w:rsidRPr="00076457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7411AF" w:rsidRDefault="007411AF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9C" w:rsidRDefault="00BA219C" w:rsidP="002F4FB2">
      <w:r>
        <w:separator/>
      </w:r>
    </w:p>
  </w:endnote>
  <w:endnote w:type="continuationSeparator" w:id="0">
    <w:p w:rsidR="00BA219C" w:rsidRDefault="00BA219C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BA219C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BA219C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9C" w:rsidRDefault="00BA219C" w:rsidP="002F4FB2">
      <w:r>
        <w:separator/>
      </w:r>
    </w:p>
  </w:footnote>
  <w:footnote w:type="continuationSeparator" w:id="0">
    <w:p w:rsidR="00BA219C" w:rsidRDefault="00BA219C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892" w:rsidRPr="009A2892" w:rsidRDefault="009A2892" w:rsidP="009A2892">
    <w:pPr>
      <w:pStyle w:val="Nagwek"/>
      <w:jc w:val="center"/>
      <w:rPr>
        <w:rFonts w:ascii="Bahnschrift" w:hAnsi="Bahnschrift"/>
        <w:sz w:val="16"/>
        <w:szCs w:val="16"/>
      </w:rPr>
    </w:pPr>
    <w:r w:rsidRPr="009A2892">
      <w:rPr>
        <w:rFonts w:ascii="Bahnschrift" w:hAnsi="Bahnschrift"/>
        <w:sz w:val="16"/>
        <w:szCs w:val="16"/>
      </w:rPr>
      <w:t>Montaż opraw oświetlenia wewnętrznego w budynku przy ul. Wojska Polskiego 19A w Łęknicy</w:t>
    </w:r>
  </w:p>
  <w:p w:rsidR="009A2892" w:rsidRPr="009A2892" w:rsidRDefault="001A5E75" w:rsidP="009A2892">
    <w:pPr>
      <w:pStyle w:val="Nagwek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RGN.271.25</w:t>
    </w:r>
    <w:r w:rsidR="009A2892" w:rsidRPr="009A2892">
      <w:rPr>
        <w:rFonts w:ascii="Bahnschrift" w:hAnsi="Bahnschrift"/>
        <w:sz w:val="16"/>
        <w:szCs w:val="16"/>
      </w:rPr>
      <w:t>.2023</w:t>
    </w: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157867"/>
    <w:rsid w:val="001A5E75"/>
    <w:rsid w:val="001D7B2B"/>
    <w:rsid w:val="00207512"/>
    <w:rsid w:val="002E1C74"/>
    <w:rsid w:val="002F4FB2"/>
    <w:rsid w:val="00455CBB"/>
    <w:rsid w:val="00491025"/>
    <w:rsid w:val="004D6090"/>
    <w:rsid w:val="00516611"/>
    <w:rsid w:val="005E5A09"/>
    <w:rsid w:val="00611A12"/>
    <w:rsid w:val="00616359"/>
    <w:rsid w:val="00721DED"/>
    <w:rsid w:val="007411AF"/>
    <w:rsid w:val="00914D44"/>
    <w:rsid w:val="009316DE"/>
    <w:rsid w:val="009712A7"/>
    <w:rsid w:val="009A2892"/>
    <w:rsid w:val="00B26D0C"/>
    <w:rsid w:val="00BA219C"/>
    <w:rsid w:val="00C221B9"/>
    <w:rsid w:val="00E46605"/>
    <w:rsid w:val="00EA2B30"/>
    <w:rsid w:val="00F3217B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serwis</cp:lastModifiedBy>
  <cp:revision>14</cp:revision>
  <dcterms:created xsi:type="dcterms:W3CDTF">2017-07-03T11:17:00Z</dcterms:created>
  <dcterms:modified xsi:type="dcterms:W3CDTF">2023-09-26T06:40:00Z</dcterms:modified>
</cp:coreProperties>
</file>